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b/>
          <w:sz w:val="24"/>
          <w:szCs w:val="24"/>
          <w:lang w:eastAsia="ru-RU"/>
        </w:rPr>
        <w:t>Утверждаю:</w:t>
      </w: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Гл</w:t>
      </w: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ав</w:t>
      </w: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а</w:t>
      </w: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администрации поселения муниципального образования</w:t>
      </w:r>
    </w:p>
    <w:p w:rsidR="003E2805" w:rsidRPr="00C10FAF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«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Мулловское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городское поселение» 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Мелекесского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района Ульяновской области   </w:t>
      </w:r>
    </w:p>
    <w:p w:rsidR="00C10FAF" w:rsidRPr="003E2805" w:rsidRDefault="00C10FAF" w:rsidP="003E2805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3E2805" w:rsidRPr="003E2805" w:rsidRDefault="003E2805" w:rsidP="003E2805">
      <w:pPr>
        <w:keepLines/>
        <w:widowControl w:val="0"/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u w:val="single"/>
          <w:lang w:eastAsia="ru-RU"/>
        </w:rPr>
        <w:t xml:space="preserve">                               </w:t>
      </w: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/</w:t>
      </w:r>
      <w:proofErr w:type="spellStart"/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Г.К.Незаметдинова</w:t>
      </w:r>
      <w:proofErr w:type="spellEnd"/>
    </w:p>
    <w:p w:rsidR="003E2805" w:rsidRPr="003E2805" w:rsidRDefault="003E2805" w:rsidP="003E2805">
      <w:pPr>
        <w:keepLines/>
        <w:widowControl w:val="0"/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C10FAF" w:rsidRDefault="00C10FAF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</w:p>
    <w:p w:rsidR="00C10FAF" w:rsidRDefault="00C10FAF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Ежеквартальный отчёт о реализации муниципальной программы 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/>
          <w:bCs/>
          <w:color w:val="000000"/>
          <w:sz w:val="24"/>
          <w:szCs w:val="24"/>
          <w:lang w:eastAsia="ru-RU"/>
        </w:rPr>
        <w:t>«Обеспечение правопорядка и безопасности жизнедеятельности на территории муниципального образования «</w:t>
      </w:r>
      <w:proofErr w:type="spellStart"/>
      <w:r w:rsidRPr="003E2805">
        <w:rPr>
          <w:rFonts w:ascii="PT Astra Serif" w:eastAsia="Times New Roman" w:hAnsi="PT Astra Serif"/>
          <w:bCs/>
          <w:color w:val="000000"/>
          <w:sz w:val="24"/>
          <w:szCs w:val="24"/>
          <w:lang w:eastAsia="ru-RU"/>
        </w:rPr>
        <w:t>Мулловское</w:t>
      </w:r>
      <w:proofErr w:type="spellEnd"/>
      <w:r w:rsidRPr="003E2805">
        <w:rPr>
          <w:rFonts w:ascii="PT Astra Serif" w:eastAsia="Times New Roman" w:hAnsi="PT Astra Serif"/>
          <w:bCs/>
          <w:color w:val="000000"/>
          <w:sz w:val="24"/>
          <w:szCs w:val="24"/>
          <w:lang w:eastAsia="ru-RU"/>
        </w:rPr>
        <w:t xml:space="preserve"> городское поселение» </w:t>
      </w:r>
      <w:proofErr w:type="spellStart"/>
      <w:r w:rsidRPr="003E2805">
        <w:rPr>
          <w:rFonts w:ascii="PT Astra Serif" w:eastAsia="Times New Roman" w:hAnsi="PT Astra Serif"/>
          <w:bCs/>
          <w:color w:val="000000"/>
          <w:sz w:val="24"/>
          <w:szCs w:val="24"/>
          <w:lang w:eastAsia="ru-RU"/>
        </w:rPr>
        <w:t>Мелекесского</w:t>
      </w:r>
      <w:proofErr w:type="spellEnd"/>
      <w:r w:rsidRPr="003E2805">
        <w:rPr>
          <w:rFonts w:ascii="PT Astra Serif" w:eastAsia="Times New Roman" w:hAnsi="PT Astra Serif"/>
          <w:bCs/>
          <w:color w:val="000000"/>
          <w:sz w:val="24"/>
          <w:szCs w:val="24"/>
          <w:lang w:eastAsia="ru-RU"/>
        </w:rPr>
        <w:t xml:space="preserve"> района Ульяновской области»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на 01.04.202</w:t>
      </w:r>
      <w:r w:rsidR="00E759E7">
        <w:rPr>
          <w:rFonts w:ascii="PT Astra Serif" w:eastAsia="Times New Roman" w:hAnsi="PT Astra Serif" w:cs="Arial"/>
          <w:sz w:val="24"/>
          <w:szCs w:val="24"/>
          <w:lang w:eastAsia="zh-CN"/>
        </w:rPr>
        <w:t>6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г.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835"/>
        <w:gridCol w:w="1560"/>
        <w:gridCol w:w="1134"/>
        <w:gridCol w:w="993"/>
        <w:gridCol w:w="1275"/>
      </w:tblGrid>
      <w:tr w:rsidR="003E2805" w:rsidRPr="003E2805" w:rsidTr="003E2805">
        <w:tc>
          <w:tcPr>
            <w:tcW w:w="10835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Наименование мероприятия</w:t>
            </w:r>
          </w:p>
        </w:tc>
        <w:tc>
          <w:tcPr>
            <w:tcW w:w="1560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Предусмотрено в бюджете,</w:t>
            </w:r>
          </w:p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 xml:space="preserve"> тыс. руб.</w:t>
            </w:r>
          </w:p>
        </w:tc>
        <w:tc>
          <w:tcPr>
            <w:tcW w:w="1134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Освоено средств,</w:t>
            </w:r>
          </w:p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 xml:space="preserve"> тыс. руб.</w:t>
            </w:r>
          </w:p>
        </w:tc>
        <w:tc>
          <w:tcPr>
            <w:tcW w:w="993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% освоения</w:t>
            </w:r>
          </w:p>
        </w:tc>
        <w:tc>
          <w:tcPr>
            <w:tcW w:w="1275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Примечание</w:t>
            </w:r>
          </w:p>
        </w:tc>
      </w:tr>
      <w:tr w:rsidR="003E2805" w:rsidRPr="003E2805" w:rsidTr="003E2805">
        <w:tc>
          <w:tcPr>
            <w:tcW w:w="10835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both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/>
                <w:bCs/>
                <w:color w:val="000000"/>
                <w:lang w:eastAsia="ru-RU"/>
              </w:rPr>
              <w:t>Проведение мероприятий по противодействию коррупции</w:t>
            </w:r>
          </w:p>
        </w:tc>
        <w:tc>
          <w:tcPr>
            <w:tcW w:w="1560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1</w:t>
            </w:r>
            <w:r w:rsidRPr="003E2805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,80000</w:t>
            </w:r>
          </w:p>
        </w:tc>
        <w:tc>
          <w:tcPr>
            <w:tcW w:w="1134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</w:t>
            </w: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,</w:t>
            </w:r>
            <w: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</w:t>
            </w: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0000</w:t>
            </w:r>
          </w:p>
        </w:tc>
        <w:tc>
          <w:tcPr>
            <w:tcW w:w="993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0%</w:t>
            </w:r>
          </w:p>
        </w:tc>
        <w:tc>
          <w:tcPr>
            <w:tcW w:w="1275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</w:p>
        </w:tc>
      </w:tr>
      <w:tr w:rsidR="003E2805" w:rsidRPr="003E2805" w:rsidTr="003E2805">
        <w:tc>
          <w:tcPr>
            <w:tcW w:w="10835" w:type="dxa"/>
          </w:tcPr>
          <w:p w:rsidR="003E2805" w:rsidRPr="003E2805" w:rsidRDefault="003E2805" w:rsidP="003E2805">
            <w:pPr>
              <w:keepLines/>
              <w:widowControl w:val="0"/>
              <w:overflowPunct w:val="0"/>
              <w:autoSpaceDE w:val="0"/>
              <w:spacing w:after="0" w:line="240" w:lineRule="auto"/>
              <w:jc w:val="both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3E2805">
              <w:rPr>
                <w:rFonts w:ascii="PT Astra Serif" w:eastAsia="Times New Roman" w:hAnsi="PT Astra Serif"/>
                <w:bCs/>
                <w:color w:val="000000"/>
                <w:lang w:eastAsia="ru-RU"/>
              </w:rPr>
              <w:t>Проведение мероприятий по профилактике незаконного потребления наркотических средств и психотропных веществ, наркомании</w:t>
            </w:r>
          </w:p>
        </w:tc>
        <w:tc>
          <w:tcPr>
            <w:tcW w:w="1560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PT Astra Serif"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134" w:type="dxa"/>
          </w:tcPr>
          <w:p w:rsidR="003E2805" w:rsidRPr="003E2805" w:rsidRDefault="00B6158C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</w:t>
            </w:r>
            <w:r w:rsidR="003E2805"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,00000</w:t>
            </w:r>
          </w:p>
        </w:tc>
        <w:tc>
          <w:tcPr>
            <w:tcW w:w="993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0%</w:t>
            </w:r>
          </w:p>
        </w:tc>
        <w:tc>
          <w:tcPr>
            <w:tcW w:w="1275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</w:p>
        </w:tc>
      </w:tr>
      <w:tr w:rsidR="003E2805" w:rsidRPr="003E2805" w:rsidTr="003E2805">
        <w:tc>
          <w:tcPr>
            <w:tcW w:w="10835" w:type="dxa"/>
          </w:tcPr>
          <w:p w:rsidR="003E2805" w:rsidRPr="003E2805" w:rsidRDefault="003E2805" w:rsidP="003E2805">
            <w:pPr>
              <w:keepLines/>
              <w:widowControl w:val="0"/>
              <w:overflowPunct w:val="0"/>
              <w:autoSpaceDE w:val="0"/>
              <w:spacing w:after="0" w:line="240" w:lineRule="auto"/>
              <w:jc w:val="both"/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  <w:lang w:eastAsia="ru-RU"/>
              </w:rPr>
            </w:pPr>
            <w:r w:rsidRPr="00C10FAF">
              <w:rPr>
                <w:rFonts w:ascii="PT Astra Serif" w:eastAsia="Times New Roman" w:hAnsi="PT Astra Serif"/>
                <w:bCs/>
                <w:color w:val="000000"/>
                <w:lang w:eastAsia="ru-RU"/>
              </w:rPr>
              <w:t>Проведение мероприятий по противодействию терроризма, экстремизма и незаконной миграции</w:t>
            </w:r>
          </w:p>
        </w:tc>
        <w:tc>
          <w:tcPr>
            <w:tcW w:w="1560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134" w:type="dxa"/>
          </w:tcPr>
          <w:p w:rsidR="003E2805" w:rsidRPr="003E2805" w:rsidRDefault="00E759E7" w:rsidP="00B6158C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</w:t>
            </w: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,00000</w:t>
            </w:r>
          </w:p>
        </w:tc>
        <w:tc>
          <w:tcPr>
            <w:tcW w:w="993" w:type="dxa"/>
          </w:tcPr>
          <w:p w:rsidR="003E2805" w:rsidRPr="003E2805" w:rsidRDefault="00E759E7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</w:t>
            </w:r>
            <w:r w:rsidR="003E2805"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275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</w:p>
        </w:tc>
      </w:tr>
      <w:tr w:rsidR="003E2805" w:rsidRPr="003E2805" w:rsidTr="003E2805">
        <w:tc>
          <w:tcPr>
            <w:tcW w:w="10835" w:type="dxa"/>
          </w:tcPr>
          <w:p w:rsidR="003E2805" w:rsidRPr="003E2805" w:rsidRDefault="00C10FAF" w:rsidP="003E2805">
            <w:pPr>
              <w:keepLines/>
              <w:widowControl w:val="0"/>
              <w:overflowPunct w:val="0"/>
              <w:autoSpaceDE w:val="0"/>
              <w:spacing w:after="0" w:line="240" w:lineRule="auto"/>
              <w:jc w:val="both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C10FAF">
              <w:rPr>
                <w:rFonts w:ascii="PT Astra Serif" w:eastAsia="Times New Roman" w:hAnsi="PT Astra Serif"/>
                <w:bCs/>
                <w:color w:val="000000"/>
                <w:lang w:eastAsia="ru-RU"/>
              </w:rPr>
              <w:t>Проведение мероприятий по обеспечению правопорядка и безопасности</w:t>
            </w:r>
          </w:p>
        </w:tc>
        <w:tc>
          <w:tcPr>
            <w:tcW w:w="1560" w:type="dxa"/>
          </w:tcPr>
          <w:p w:rsidR="003E2805" w:rsidRPr="003E2805" w:rsidRDefault="00C10FAF" w:rsidP="00E759E7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1</w:t>
            </w:r>
            <w:r w:rsidR="00E759E7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55</w:t>
            </w:r>
            <w:r w:rsidR="003E2805" w:rsidRPr="003E2805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,00000</w:t>
            </w:r>
          </w:p>
        </w:tc>
        <w:tc>
          <w:tcPr>
            <w:tcW w:w="1134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0,00000</w:t>
            </w:r>
          </w:p>
        </w:tc>
        <w:tc>
          <w:tcPr>
            <w:tcW w:w="993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100%</w:t>
            </w:r>
          </w:p>
        </w:tc>
        <w:tc>
          <w:tcPr>
            <w:tcW w:w="1275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</w:p>
        </w:tc>
      </w:tr>
      <w:tr w:rsidR="003E2805" w:rsidRPr="003E2805" w:rsidTr="003E2805">
        <w:trPr>
          <w:trHeight w:val="345"/>
        </w:trPr>
        <w:tc>
          <w:tcPr>
            <w:tcW w:w="10835" w:type="dxa"/>
          </w:tcPr>
          <w:p w:rsidR="003E2805" w:rsidRPr="003E2805" w:rsidRDefault="003E2805" w:rsidP="003E2805">
            <w:pPr>
              <w:keepLines/>
              <w:widowControl w:val="0"/>
              <w:overflowPunct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2805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Итого по программе: «</w:t>
            </w:r>
            <w:r w:rsidR="00C10FAF" w:rsidRPr="00C10FAF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Обеспечение правопорядка и безопасности жизнедеятельности на территории муниципального образования «</w:t>
            </w:r>
            <w:proofErr w:type="spellStart"/>
            <w:r w:rsidR="00C10FAF" w:rsidRPr="00C10FAF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="00C10FAF" w:rsidRPr="00C10FAF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="00C10FAF" w:rsidRPr="00C10FAF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="00C10FAF" w:rsidRPr="00C10FAF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</w:t>
            </w:r>
            <w:r w:rsidRPr="003E2805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60" w:type="dxa"/>
          </w:tcPr>
          <w:p w:rsidR="003E2805" w:rsidRPr="003E2805" w:rsidRDefault="00E759E7" w:rsidP="00C10FAF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zh-CN"/>
              </w:rPr>
              <w:t>168</w:t>
            </w:r>
            <w:r w:rsidR="003E2805" w:rsidRPr="003E2805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zh-CN"/>
              </w:rPr>
              <w:t>,</w:t>
            </w:r>
            <w:r w:rsidR="00C10FAF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zh-CN"/>
              </w:rPr>
              <w:t>8</w:t>
            </w:r>
            <w:r w:rsidR="003E2805" w:rsidRPr="003E2805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zh-CN"/>
              </w:rPr>
              <w:t>0000</w:t>
            </w:r>
          </w:p>
        </w:tc>
        <w:tc>
          <w:tcPr>
            <w:tcW w:w="1134" w:type="dxa"/>
          </w:tcPr>
          <w:p w:rsidR="003E2805" w:rsidRPr="003E2805" w:rsidRDefault="00E759E7" w:rsidP="00E759E7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  <w:t>0</w:t>
            </w:r>
            <w:r w:rsidR="003E2805" w:rsidRPr="003E2805"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  <w:t>,</w:t>
            </w:r>
            <w:r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  <w:t>0</w:t>
            </w:r>
            <w:r w:rsidR="003E2805" w:rsidRPr="003E2805"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  <w:t>0000</w:t>
            </w:r>
          </w:p>
        </w:tc>
        <w:tc>
          <w:tcPr>
            <w:tcW w:w="993" w:type="dxa"/>
          </w:tcPr>
          <w:p w:rsidR="003E2805" w:rsidRPr="003E2805" w:rsidRDefault="00E759E7" w:rsidP="003E2805">
            <w:pPr>
              <w:keepLines/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  <w:t>0</w:t>
            </w:r>
            <w:r w:rsidR="003E2805" w:rsidRPr="003E2805"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275" w:type="dxa"/>
          </w:tcPr>
          <w:p w:rsidR="003E2805" w:rsidRPr="003E2805" w:rsidRDefault="003E2805" w:rsidP="003E2805">
            <w:pPr>
              <w:keepLines/>
              <w:widowControl w:val="0"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</w:p>
        </w:tc>
      </w:tr>
    </w:tbl>
    <w:p w:rsidR="003E2805" w:rsidRPr="003E2805" w:rsidRDefault="003E2805" w:rsidP="003E2805">
      <w:pPr>
        <w:keepLines/>
        <w:widowControl w:val="0"/>
        <w:spacing w:after="0" w:line="240" w:lineRule="auto"/>
        <w:rPr>
          <w:rFonts w:eastAsia="Times New Roman"/>
          <w:lang w:eastAsia="ru-RU"/>
        </w:rPr>
      </w:pPr>
    </w:p>
    <w:p w:rsidR="00C10FAF" w:rsidRDefault="00C10FAF" w:rsidP="003E2805">
      <w:pPr>
        <w:keepLines/>
        <w:widowControl w:val="0"/>
        <w:spacing w:after="0" w:line="240" w:lineRule="auto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</w:p>
    <w:p w:rsidR="00C10FAF" w:rsidRDefault="00C10FAF" w:rsidP="003E2805">
      <w:pPr>
        <w:keepLines/>
        <w:widowControl w:val="0"/>
        <w:spacing w:after="0" w:line="240" w:lineRule="auto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</w:p>
    <w:p w:rsidR="00C10FAF" w:rsidRDefault="00C10FAF" w:rsidP="003E2805">
      <w:pPr>
        <w:keepLines/>
        <w:widowControl w:val="0"/>
        <w:spacing w:after="0" w:line="240" w:lineRule="auto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</w:p>
    <w:p w:rsidR="003E2805" w:rsidRPr="003E2805" w:rsidRDefault="00E759E7" w:rsidP="00B6158C">
      <w:pPr>
        <w:keepLines/>
        <w:widowControl w:val="0"/>
        <w:spacing w:after="0" w:line="240" w:lineRule="auto"/>
        <w:jc w:val="center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Н</w:t>
      </w:r>
      <w:r w:rsidR="003E2805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 xml:space="preserve">ачальник отдела финансов  _____________ </w:t>
      </w:r>
      <w:proofErr w:type="spellStart"/>
      <w:r w:rsidR="003E2805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Г.</w:t>
      </w:r>
      <w:r w:rsidR="00C10FAF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Р</w:t>
      </w:r>
      <w:r w:rsidR="003E2805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.</w:t>
      </w:r>
      <w:r w:rsidR="00C10FAF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Туктарова</w:t>
      </w:r>
      <w:proofErr w:type="spellEnd"/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C10FAF" w:rsidRDefault="00C10FAF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C10FAF" w:rsidRDefault="00C10FAF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C10FAF" w:rsidRPr="003E2805" w:rsidRDefault="00C10FAF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 w:cs="Arial"/>
          <w:sz w:val="24"/>
          <w:szCs w:val="24"/>
          <w:highlight w:val="yellow"/>
          <w:lang w:eastAsia="zh-CN"/>
        </w:rPr>
      </w:pPr>
    </w:p>
    <w:p w:rsidR="00C10FAF" w:rsidRPr="003E2805" w:rsidRDefault="00C10FAF" w:rsidP="00C10FAF">
      <w:pPr>
        <w:spacing w:after="0" w:line="240" w:lineRule="auto"/>
        <w:jc w:val="right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b/>
          <w:sz w:val="24"/>
          <w:szCs w:val="24"/>
          <w:lang w:eastAsia="ru-RU"/>
        </w:rPr>
        <w:t>Утверждаю:</w:t>
      </w:r>
    </w:p>
    <w:p w:rsidR="00C10FAF" w:rsidRPr="003E2805" w:rsidRDefault="00C10FAF" w:rsidP="00C10FAF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Гл</w:t>
      </w: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ав</w:t>
      </w: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а</w:t>
      </w: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администрации поселения муниципального образования</w:t>
      </w:r>
    </w:p>
    <w:p w:rsidR="00C10FAF" w:rsidRPr="00C10FAF" w:rsidRDefault="00C10FAF" w:rsidP="00C10FAF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«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Мулловское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городское поселение» 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Мелекесского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района Ульяновской области   </w:t>
      </w:r>
    </w:p>
    <w:p w:rsidR="00C10FAF" w:rsidRPr="003E2805" w:rsidRDefault="00C10FAF" w:rsidP="00C10FAF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C10FAF" w:rsidRPr="003E2805" w:rsidRDefault="00C10FAF" w:rsidP="00C10FAF">
      <w:pPr>
        <w:keepLines/>
        <w:widowControl w:val="0"/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u w:val="single"/>
          <w:lang w:eastAsia="ru-RU"/>
        </w:rPr>
        <w:t xml:space="preserve">                               </w:t>
      </w: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/</w:t>
      </w:r>
      <w:proofErr w:type="spellStart"/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Г.К.Незаметдинова</w:t>
      </w:r>
      <w:proofErr w:type="spellEnd"/>
    </w:p>
    <w:p w:rsidR="00C10FAF" w:rsidRPr="003E2805" w:rsidRDefault="00C10FAF" w:rsidP="00C10FAF">
      <w:pPr>
        <w:keepLines/>
        <w:widowControl w:val="0"/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3E2805" w:rsidRPr="003E2805" w:rsidRDefault="003E2805" w:rsidP="00C10FAF">
      <w:pPr>
        <w:keepLines/>
        <w:widowControl w:val="0"/>
        <w:spacing w:after="0" w:line="240" w:lineRule="auto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outlineLvl w:val="1"/>
        <w:rPr>
          <w:rFonts w:ascii="PT Astra Serif" w:eastAsia="Times New Roman" w:hAnsi="PT Astra Serif" w:cs="Arial"/>
          <w:sz w:val="24"/>
          <w:szCs w:val="24"/>
          <w:lang w:eastAsia="zh-CN"/>
        </w:rPr>
      </w:pP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Ежеквартальный отч</w:t>
      </w:r>
      <w:r w:rsidR="00C10FAF">
        <w:rPr>
          <w:rFonts w:ascii="PT Astra Serif" w:eastAsia="Times New Roman" w:hAnsi="PT Astra Serif" w:cs="Arial"/>
          <w:sz w:val="24"/>
          <w:szCs w:val="24"/>
          <w:lang w:eastAsia="zh-CN"/>
        </w:rPr>
        <w:t>ё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т о реализации муниципальной программы 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«Материально-техническое обеспечение деятельности органов местного самоуправления администрации 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поселения муниципального образования «</w:t>
      </w:r>
      <w:proofErr w:type="spellStart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Мулловское</w:t>
      </w:r>
      <w:proofErr w:type="spellEnd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городское поселение» 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proofErr w:type="spellStart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Мелекесского</w:t>
      </w:r>
      <w:proofErr w:type="spellEnd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района Ульяновской области» на 01.</w:t>
      </w:r>
      <w:r w:rsidR="00C10FAF">
        <w:rPr>
          <w:rFonts w:ascii="PT Astra Serif" w:eastAsia="Times New Roman" w:hAnsi="PT Astra Serif" w:cs="Arial"/>
          <w:sz w:val="24"/>
          <w:szCs w:val="24"/>
          <w:lang w:eastAsia="zh-CN"/>
        </w:rPr>
        <w:t>04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.202</w:t>
      </w:r>
      <w:r w:rsidR="00191E9C">
        <w:rPr>
          <w:rFonts w:ascii="PT Astra Serif" w:eastAsia="Times New Roman" w:hAnsi="PT Astra Serif" w:cs="Arial"/>
          <w:sz w:val="24"/>
          <w:szCs w:val="24"/>
          <w:lang w:eastAsia="zh-CN"/>
        </w:rPr>
        <w:t>6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г.</w:t>
      </w:r>
    </w:p>
    <w:p w:rsidR="003E2805" w:rsidRPr="003E2805" w:rsidRDefault="003E2805" w:rsidP="003E2805">
      <w:pPr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8"/>
          <w:szCs w:val="28"/>
          <w:lang w:eastAsia="zh-CN"/>
        </w:rPr>
      </w:pPr>
    </w:p>
    <w:tbl>
      <w:tblPr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27"/>
        <w:gridCol w:w="1701"/>
        <w:gridCol w:w="1275"/>
        <w:gridCol w:w="993"/>
        <w:gridCol w:w="1417"/>
      </w:tblGrid>
      <w:tr w:rsidR="003E2805" w:rsidRPr="003E2805" w:rsidTr="003639AB">
        <w:tc>
          <w:tcPr>
            <w:tcW w:w="10127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Наименование мероприятия</w:t>
            </w:r>
          </w:p>
        </w:tc>
        <w:tc>
          <w:tcPr>
            <w:tcW w:w="1701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Предусмотрено в бюджете,</w:t>
            </w:r>
          </w:p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 xml:space="preserve"> тыс. руб.</w:t>
            </w:r>
          </w:p>
        </w:tc>
        <w:tc>
          <w:tcPr>
            <w:tcW w:w="1275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Освоено средств,</w:t>
            </w:r>
          </w:p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 xml:space="preserve"> тыс. руб.</w:t>
            </w:r>
          </w:p>
        </w:tc>
        <w:tc>
          <w:tcPr>
            <w:tcW w:w="993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% освоения</w:t>
            </w:r>
          </w:p>
        </w:tc>
        <w:tc>
          <w:tcPr>
            <w:tcW w:w="1417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Примечание</w:t>
            </w:r>
          </w:p>
        </w:tc>
      </w:tr>
      <w:tr w:rsidR="003E2805" w:rsidRPr="003E2805" w:rsidTr="003639AB">
        <w:tc>
          <w:tcPr>
            <w:tcW w:w="10127" w:type="dxa"/>
          </w:tcPr>
          <w:p w:rsidR="003E2805" w:rsidRPr="00F3448F" w:rsidRDefault="00F3448F" w:rsidP="003E280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/>
                <w:szCs w:val="20"/>
                <w:lang w:eastAsia="zh-CN" w:bidi="hi-IN"/>
              </w:rPr>
            </w:pPr>
            <w:r w:rsidRPr="00F3448F">
              <w:rPr>
                <w:rFonts w:ascii="PT Astra Serif" w:hAnsi="PT Astra Serif" w:cs="Calibri"/>
                <w:bCs/>
                <w:color w:val="000000"/>
                <w:szCs w:val="18"/>
              </w:rPr>
              <w:t>Комплекс процессных мероприятий «</w:t>
            </w:r>
            <w:r w:rsidRPr="00F3448F">
              <w:rPr>
                <w:rFonts w:ascii="PT Astra Serif" w:hAnsi="PT Astra Serif"/>
                <w:bCs/>
                <w:color w:val="000000"/>
                <w:szCs w:val="18"/>
              </w:rPr>
              <w:t>Предоставление субсидий на финансовое обеспечение выполнения муниципального задания, на оказание муниципальных услуг</w:t>
            </w:r>
            <w:r w:rsidRPr="00F3448F">
              <w:rPr>
                <w:rFonts w:ascii="PT Astra Serif" w:hAnsi="PT Astra Serif" w:cs="Calibri"/>
                <w:bCs/>
                <w:color w:val="000000"/>
                <w:szCs w:val="18"/>
              </w:rPr>
              <w:t>»</w:t>
            </w:r>
          </w:p>
        </w:tc>
        <w:tc>
          <w:tcPr>
            <w:tcW w:w="1701" w:type="dxa"/>
          </w:tcPr>
          <w:p w:rsidR="003E2805" w:rsidRPr="00191E9C" w:rsidRDefault="00191E9C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7</w:t>
            </w:r>
            <w:r w:rsidRPr="00191E9C">
              <w:rPr>
                <w:rFonts w:ascii="PT Astra Serif" w:hAnsi="PT Astra Serif"/>
                <w:color w:val="000000"/>
                <w:sz w:val="20"/>
              </w:rPr>
              <w:t>980,98055</w:t>
            </w:r>
          </w:p>
        </w:tc>
        <w:tc>
          <w:tcPr>
            <w:tcW w:w="1275" w:type="dxa"/>
            <w:shd w:val="clear" w:color="auto" w:fill="auto"/>
          </w:tcPr>
          <w:p w:rsidR="003E2805" w:rsidRPr="003E2805" w:rsidRDefault="00191E9C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highlight w:val="yellow"/>
                <w:lang w:eastAsia="zh-CN"/>
              </w:rPr>
            </w:pPr>
            <w:r>
              <w:rPr>
                <w:rFonts w:ascii="PT Astra Serif" w:eastAsia="Times New Roman" w:hAnsi="PT Astra Serif" w:cs="Arial"/>
                <w:bCs/>
                <w:sz w:val="20"/>
                <w:szCs w:val="20"/>
                <w:lang w:eastAsia="ru-RU"/>
              </w:rPr>
              <w:t>1476,06199</w:t>
            </w:r>
          </w:p>
        </w:tc>
        <w:tc>
          <w:tcPr>
            <w:tcW w:w="993" w:type="dxa"/>
          </w:tcPr>
          <w:p w:rsidR="003E2805" w:rsidRPr="003E2805" w:rsidRDefault="00AF1A99" w:rsidP="00B6158C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18,5</w:t>
            </w:r>
            <w:r w:rsidR="003E2805" w:rsidRPr="003E2805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</w:p>
        </w:tc>
      </w:tr>
      <w:tr w:rsidR="003E2805" w:rsidRPr="003E2805" w:rsidTr="003639AB">
        <w:tc>
          <w:tcPr>
            <w:tcW w:w="10127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both"/>
              <w:rPr>
                <w:rFonts w:ascii="PT Astra Serif" w:eastAsia="Times New Roman" w:hAnsi="PT Astra Serif" w:cs="Arial"/>
                <w:b/>
              </w:rPr>
            </w:pPr>
            <w:r w:rsidRPr="003E2805">
              <w:rPr>
                <w:rFonts w:ascii="PT Astra Serif" w:eastAsia="Times New Roman" w:hAnsi="PT Astra Serif" w:cs="Arial"/>
                <w:b/>
              </w:rPr>
              <w:t xml:space="preserve">Итого по программе </w:t>
            </w:r>
            <w:r w:rsidRPr="003E2805">
              <w:rPr>
                <w:rFonts w:ascii="PT Astra Serif" w:eastAsia="Times New Roman" w:hAnsi="PT Astra Serif" w:cs="Arial"/>
                <w:b/>
                <w:bCs/>
                <w:lang w:eastAsia="ru-RU" w:bidi="en-US"/>
              </w:rPr>
              <w:t xml:space="preserve">«Материально-техническое обеспечение </w:t>
            </w:r>
            <w:proofErr w:type="gramStart"/>
            <w:r w:rsidRPr="003E2805">
              <w:rPr>
                <w:rFonts w:ascii="PT Astra Serif" w:eastAsia="Times New Roman" w:hAnsi="PT Astra Serif" w:cs="Arial"/>
                <w:b/>
                <w:bCs/>
                <w:lang w:eastAsia="ru-RU" w:bidi="en-US"/>
              </w:rPr>
              <w:t>деятельности органов местного самоуправления администрации поселения муниципального</w:t>
            </w:r>
            <w:proofErr w:type="gramEnd"/>
            <w:r w:rsidRPr="003E2805">
              <w:rPr>
                <w:rFonts w:ascii="PT Astra Serif" w:eastAsia="Times New Roman" w:hAnsi="PT Astra Serif" w:cs="Arial"/>
                <w:b/>
                <w:bCs/>
                <w:lang w:eastAsia="ru-RU" w:bidi="en-US"/>
              </w:rPr>
              <w:t xml:space="preserve"> образования «</w:t>
            </w:r>
            <w:proofErr w:type="spellStart"/>
            <w:r w:rsidRPr="003E2805">
              <w:rPr>
                <w:rFonts w:ascii="PT Astra Serif" w:eastAsia="Times New Roman" w:hAnsi="PT Astra Serif" w:cs="Arial"/>
                <w:b/>
                <w:bCs/>
                <w:lang w:eastAsia="ru-RU" w:bidi="en-US"/>
              </w:rPr>
              <w:t>Мулловское</w:t>
            </w:r>
            <w:proofErr w:type="spellEnd"/>
            <w:r w:rsidRPr="003E2805">
              <w:rPr>
                <w:rFonts w:ascii="PT Astra Serif" w:eastAsia="Times New Roman" w:hAnsi="PT Astra Serif" w:cs="Arial"/>
                <w:b/>
                <w:bCs/>
                <w:lang w:eastAsia="ru-RU" w:bidi="en-US"/>
              </w:rPr>
              <w:t xml:space="preserve"> городское поселение» </w:t>
            </w:r>
            <w:proofErr w:type="spellStart"/>
            <w:r w:rsidRPr="003E2805">
              <w:rPr>
                <w:rFonts w:ascii="PT Astra Serif" w:eastAsia="Times New Roman" w:hAnsi="PT Astra Serif" w:cs="Arial"/>
                <w:b/>
                <w:bCs/>
                <w:lang w:eastAsia="ru-RU" w:bidi="en-US"/>
              </w:rPr>
              <w:t>Мелекесского</w:t>
            </w:r>
            <w:proofErr w:type="spellEnd"/>
            <w:r w:rsidRPr="003E2805">
              <w:rPr>
                <w:rFonts w:ascii="PT Astra Serif" w:eastAsia="Times New Roman" w:hAnsi="PT Astra Serif" w:cs="Arial"/>
                <w:b/>
                <w:bCs/>
                <w:lang w:eastAsia="ru-RU" w:bidi="en-US"/>
              </w:rPr>
              <w:t xml:space="preserve"> района Ульяновской области»</w:t>
            </w:r>
            <w:r w:rsidRPr="003E2805">
              <w:rPr>
                <w:rFonts w:ascii="PT Astra Serif" w:eastAsia="Times New Roman" w:hAnsi="PT Astra Serif" w:cs="Arial"/>
                <w:b/>
                <w:lang w:eastAsia="zh-CN"/>
              </w:rPr>
              <w:t> </w:t>
            </w:r>
          </w:p>
        </w:tc>
        <w:tc>
          <w:tcPr>
            <w:tcW w:w="1701" w:type="dxa"/>
          </w:tcPr>
          <w:p w:rsidR="003E2805" w:rsidRPr="00191E9C" w:rsidRDefault="00191E9C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</w:pPr>
            <w:r>
              <w:rPr>
                <w:rFonts w:ascii="PT Astra Serif" w:hAnsi="PT Astra Serif"/>
                <w:b/>
                <w:color w:val="000000"/>
                <w:sz w:val="20"/>
              </w:rPr>
              <w:t>7</w:t>
            </w:r>
            <w:r w:rsidRPr="00191E9C">
              <w:rPr>
                <w:rFonts w:ascii="PT Astra Serif" w:hAnsi="PT Astra Serif"/>
                <w:b/>
                <w:color w:val="000000"/>
                <w:sz w:val="20"/>
              </w:rPr>
              <w:t>980,98055</w:t>
            </w:r>
          </w:p>
        </w:tc>
        <w:tc>
          <w:tcPr>
            <w:tcW w:w="1275" w:type="dxa"/>
            <w:shd w:val="clear" w:color="auto" w:fill="auto"/>
          </w:tcPr>
          <w:p w:rsidR="003E2805" w:rsidRPr="00191E9C" w:rsidRDefault="00191E9C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highlight w:val="yellow"/>
                <w:lang w:eastAsia="zh-CN"/>
              </w:rPr>
            </w:pPr>
            <w:r w:rsidRPr="00191E9C">
              <w:rPr>
                <w:rFonts w:ascii="PT Astra Serif" w:eastAsia="Times New Roman" w:hAnsi="PT Astra Serif" w:cs="Arial"/>
                <w:b/>
                <w:bCs/>
                <w:sz w:val="20"/>
                <w:szCs w:val="20"/>
                <w:lang w:eastAsia="ru-RU"/>
              </w:rPr>
              <w:t>1476,06199</w:t>
            </w:r>
          </w:p>
        </w:tc>
        <w:tc>
          <w:tcPr>
            <w:tcW w:w="993" w:type="dxa"/>
          </w:tcPr>
          <w:p w:rsidR="003E2805" w:rsidRPr="003E2805" w:rsidRDefault="00AF1A99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  <w:t>18,5</w:t>
            </w:r>
            <w:r w:rsidR="003E2805" w:rsidRPr="003E2805"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417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b/>
                <w:sz w:val="20"/>
                <w:szCs w:val="20"/>
                <w:lang w:eastAsia="zh-CN"/>
              </w:rPr>
            </w:pPr>
          </w:p>
        </w:tc>
      </w:tr>
    </w:tbl>
    <w:p w:rsidR="003E2805" w:rsidRPr="003E2805" w:rsidRDefault="003E2805" w:rsidP="003E2805">
      <w:pPr>
        <w:keepLines/>
        <w:widowControl w:val="0"/>
        <w:spacing w:after="0" w:line="240" w:lineRule="auto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</w:p>
    <w:p w:rsidR="003E2805" w:rsidRPr="003E2805" w:rsidRDefault="003E2805" w:rsidP="003E2805">
      <w:pPr>
        <w:keepLines/>
        <w:widowControl w:val="0"/>
        <w:spacing w:after="0" w:line="240" w:lineRule="auto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</w:p>
    <w:p w:rsidR="003E2805" w:rsidRPr="003E2805" w:rsidRDefault="003E2805" w:rsidP="003E2805">
      <w:pPr>
        <w:keepLines/>
        <w:widowControl w:val="0"/>
        <w:spacing w:after="0" w:line="240" w:lineRule="auto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</w:p>
    <w:p w:rsidR="00C10FAF" w:rsidRPr="003E2805" w:rsidRDefault="00191E9C" w:rsidP="00B6158C">
      <w:pPr>
        <w:keepLines/>
        <w:widowControl w:val="0"/>
        <w:spacing w:after="0" w:line="240" w:lineRule="auto"/>
        <w:jc w:val="center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Н</w:t>
      </w:r>
      <w:r w:rsidR="00C10FAF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 xml:space="preserve">ачальник отдела финансов  _____________ </w:t>
      </w:r>
      <w:proofErr w:type="spellStart"/>
      <w:r w:rsidR="00C10FAF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Г.</w:t>
      </w:r>
      <w:r w:rsidR="00C10FAF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Р</w:t>
      </w:r>
      <w:r w:rsidR="00C10FAF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.</w:t>
      </w:r>
      <w:r w:rsidR="00C10FAF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Туктарова</w:t>
      </w:r>
      <w:proofErr w:type="spellEnd"/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5009B5" w:rsidRPr="003E2805" w:rsidRDefault="005009B5" w:rsidP="005009B5">
      <w:pPr>
        <w:spacing w:after="0" w:line="240" w:lineRule="auto"/>
        <w:jc w:val="right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b/>
          <w:sz w:val="24"/>
          <w:szCs w:val="24"/>
          <w:lang w:eastAsia="ru-RU"/>
        </w:rPr>
        <w:t>Утверждаю:</w:t>
      </w:r>
    </w:p>
    <w:p w:rsidR="005009B5" w:rsidRPr="003E2805" w:rsidRDefault="005009B5" w:rsidP="005009B5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Гл</w:t>
      </w: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ав</w:t>
      </w: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а</w:t>
      </w: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администрации поселения муниципального образования</w:t>
      </w:r>
    </w:p>
    <w:p w:rsidR="005009B5" w:rsidRPr="00C10FAF" w:rsidRDefault="005009B5" w:rsidP="005009B5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«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Мулловское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городское поселение» 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Мелекесского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района Ульяновской области   </w:t>
      </w:r>
    </w:p>
    <w:p w:rsidR="005009B5" w:rsidRPr="003E2805" w:rsidRDefault="005009B5" w:rsidP="005009B5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5009B5" w:rsidRPr="003E2805" w:rsidRDefault="005009B5" w:rsidP="005009B5">
      <w:pPr>
        <w:keepLines/>
        <w:widowControl w:val="0"/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u w:val="single"/>
          <w:lang w:eastAsia="ru-RU"/>
        </w:rPr>
        <w:t xml:space="preserve">                               </w:t>
      </w: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/</w:t>
      </w:r>
      <w:proofErr w:type="spellStart"/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Г.К.Незаметдинова</w:t>
      </w:r>
      <w:proofErr w:type="spellEnd"/>
    </w:p>
    <w:p w:rsidR="000F09FA" w:rsidRDefault="000F09FA" w:rsidP="000F09FA">
      <w:pPr>
        <w:keepNext/>
        <w:suppressAutoHyphens/>
        <w:autoSpaceDE w:val="0"/>
        <w:spacing w:after="0" w:line="240" w:lineRule="auto"/>
        <w:rPr>
          <w:rFonts w:ascii="PT Astra Serif" w:eastAsia="Times New Roman" w:hAnsi="PT Astra Serif" w:cs="Arial"/>
          <w:sz w:val="24"/>
          <w:szCs w:val="24"/>
          <w:lang w:eastAsia="zh-CN"/>
        </w:rPr>
      </w:pP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Ежеквартальный отч</w:t>
      </w:r>
      <w:r w:rsidR="005009B5">
        <w:rPr>
          <w:rFonts w:ascii="PT Astra Serif" w:eastAsia="Times New Roman" w:hAnsi="PT Astra Serif" w:cs="Arial"/>
          <w:sz w:val="24"/>
          <w:szCs w:val="24"/>
          <w:lang w:eastAsia="zh-CN"/>
        </w:rPr>
        <w:t>ё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т о реализации муниципальной программы «Управление муниципальными финансами 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муниципального образования  «</w:t>
      </w:r>
      <w:proofErr w:type="spellStart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Мулловское</w:t>
      </w:r>
      <w:proofErr w:type="spellEnd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 городское  поселение» </w:t>
      </w:r>
      <w:proofErr w:type="spellStart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Мелекесского</w:t>
      </w:r>
      <w:proofErr w:type="spellEnd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района Ульяновской области» на 01.</w:t>
      </w:r>
      <w:r w:rsidR="005009B5">
        <w:rPr>
          <w:rFonts w:ascii="PT Astra Serif" w:eastAsia="Times New Roman" w:hAnsi="PT Astra Serif" w:cs="Arial"/>
          <w:sz w:val="24"/>
          <w:szCs w:val="24"/>
          <w:lang w:eastAsia="zh-CN"/>
        </w:rPr>
        <w:t>04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.202</w:t>
      </w:r>
      <w:r w:rsidR="000F09FA">
        <w:rPr>
          <w:rFonts w:ascii="PT Astra Serif" w:eastAsia="Times New Roman" w:hAnsi="PT Astra Serif" w:cs="Arial"/>
          <w:sz w:val="24"/>
          <w:szCs w:val="24"/>
          <w:lang w:eastAsia="zh-CN"/>
        </w:rPr>
        <w:t>6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г.</w:t>
      </w:r>
    </w:p>
    <w:p w:rsidR="003E2805" w:rsidRPr="003E2805" w:rsidRDefault="003E2805" w:rsidP="003E2805">
      <w:pPr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8"/>
          <w:szCs w:val="28"/>
          <w:lang w:eastAsia="zh-CN"/>
        </w:rPr>
      </w:pP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01"/>
        <w:gridCol w:w="1842"/>
        <w:gridCol w:w="1559"/>
        <w:gridCol w:w="1134"/>
        <w:gridCol w:w="1561"/>
      </w:tblGrid>
      <w:tr w:rsidR="003E2805" w:rsidRPr="003E2805" w:rsidTr="005009B5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Предусмотрено в бюджете,</w:t>
            </w:r>
          </w:p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 xml:space="preserve"> 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Освоено средств,</w:t>
            </w:r>
          </w:p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 xml:space="preserve"> 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% освоения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Примечание</w:t>
            </w:r>
          </w:p>
        </w:tc>
      </w:tr>
      <w:tr w:rsidR="003E2805" w:rsidRPr="003E2805" w:rsidTr="005009B5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/>
                <w:lang w:eastAsia="zh-CN" w:bidi="hi-IN"/>
              </w:rPr>
            </w:pPr>
            <w:r w:rsidRPr="003E2805">
              <w:rPr>
                <w:rFonts w:ascii="PT Astra Serif" w:eastAsia="Times New Roman" w:hAnsi="PT Astra Serif"/>
                <w:lang w:eastAsia="ru-RU" w:bidi="hi-IN"/>
              </w:rPr>
              <w:t>Финансовое обеспечение деятельности органов местного самоуправления муниципального образования «</w:t>
            </w:r>
            <w:proofErr w:type="spellStart"/>
            <w:r w:rsidRPr="003E2805">
              <w:rPr>
                <w:rFonts w:ascii="PT Astra Serif" w:eastAsia="Times New Roman" w:hAnsi="PT Astra Serif"/>
                <w:lang w:eastAsia="ru-RU" w:bidi="hi-IN"/>
              </w:rPr>
              <w:t>Мулловское</w:t>
            </w:r>
            <w:proofErr w:type="spellEnd"/>
            <w:r w:rsidRPr="003E2805">
              <w:rPr>
                <w:rFonts w:ascii="PT Astra Serif" w:eastAsia="Times New Roman" w:hAnsi="PT Astra Serif"/>
                <w:lang w:eastAsia="ru-RU" w:bidi="hi-IN"/>
              </w:rPr>
              <w:t xml:space="preserve"> городское  поселение» </w:t>
            </w:r>
            <w:proofErr w:type="spellStart"/>
            <w:r w:rsidRPr="003E2805">
              <w:rPr>
                <w:rFonts w:ascii="PT Astra Serif" w:eastAsia="Times New Roman" w:hAnsi="PT Astra Serif"/>
                <w:lang w:eastAsia="ru-RU" w:bidi="hi-IN"/>
              </w:rPr>
              <w:t>Мелекесского</w:t>
            </w:r>
            <w:proofErr w:type="spellEnd"/>
            <w:r w:rsidRPr="003E2805">
              <w:rPr>
                <w:rFonts w:ascii="PT Astra Serif" w:eastAsia="Times New Roman" w:hAnsi="PT Astra Serif"/>
                <w:lang w:eastAsia="ru-RU" w:bidi="hi-IN"/>
              </w:rPr>
              <w:t xml:space="preserve"> района Ульяновской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1C2D31" w:rsidRDefault="00295189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CE5C84">
              <w:rPr>
                <w:rFonts w:ascii="PT Astra Serif" w:hAnsi="PT Astra Serif"/>
                <w:color w:val="000000"/>
              </w:rPr>
              <w:t>698,58341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295189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Arial"/>
                <w:lang w:eastAsia="zh-CN"/>
              </w:rPr>
              <w:t>189,52555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295189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Arial"/>
                <w:lang w:eastAsia="zh-CN"/>
              </w:rPr>
              <w:t>27,1</w:t>
            </w:r>
            <w:r w:rsidR="003E2805" w:rsidRPr="003E2805">
              <w:rPr>
                <w:rFonts w:ascii="PT Astra Serif" w:eastAsia="Times New Roman" w:hAnsi="PT Astra Serif" w:cs="Arial"/>
                <w:lang w:eastAsia="zh-CN"/>
              </w:rPr>
              <w:t>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3E2805" w:rsidRPr="003E2805" w:rsidTr="005009B5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4F69CB" w:rsidP="003E2805">
            <w:pPr>
              <w:suppressAutoHyphens/>
              <w:autoSpaceDE w:val="0"/>
              <w:spacing w:after="0" w:line="240" w:lineRule="auto"/>
              <w:jc w:val="both"/>
              <w:rPr>
                <w:rFonts w:ascii="PT Astra Serif" w:eastAsia="Times New Roman" w:hAnsi="PT Astra Serif" w:cs="Arial"/>
              </w:rPr>
            </w:pPr>
            <w:r w:rsidRPr="004F69CB">
              <w:rPr>
                <w:rFonts w:ascii="PT Astra Serif" w:eastAsia="Times New Roman" w:hAnsi="PT Astra Serif"/>
                <w:color w:val="000000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1C2D31" w:rsidRDefault="00295189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Calibri"/>
                <w:color w:val="000000"/>
                <w:lang w:eastAsia="ru-RU"/>
              </w:rPr>
              <w:t>33,95400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0%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3E2805" w:rsidRPr="003E2805" w:rsidTr="004F69CB">
        <w:trPr>
          <w:trHeight w:val="604"/>
        </w:trPr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4F69CB" w:rsidP="003E2805">
            <w:pPr>
              <w:suppressAutoHyphens/>
              <w:autoSpaceDE w:val="0"/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/>
                <w:lang w:eastAsia="zh-CN"/>
              </w:rPr>
            </w:pPr>
            <w:r w:rsidRPr="004F69CB">
              <w:rPr>
                <w:rFonts w:ascii="PT Astra Serif" w:eastAsia="Times New Roman" w:hAnsi="PT Astra Serif"/>
                <w:bCs/>
                <w:color w:val="000000"/>
                <w:lang w:eastAsia="ru-RU"/>
              </w:rPr>
              <w:t>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1C2D31" w:rsidRDefault="001C2D31" w:rsidP="00295189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1C2D31">
              <w:rPr>
                <w:rFonts w:ascii="PT Astra Serif" w:eastAsia="Times New Roman" w:hAnsi="PT Astra Serif" w:cs="Calibri"/>
                <w:color w:val="000000"/>
                <w:lang w:eastAsia="ru-RU"/>
              </w:rPr>
              <w:t>16,</w:t>
            </w:r>
            <w:r w:rsidR="00295189">
              <w:rPr>
                <w:rFonts w:ascii="PT Astra Serif" w:eastAsia="Times New Roman" w:hAnsi="PT Astra Serif" w:cs="Calibri"/>
                <w:color w:val="000000"/>
                <w:lang w:eastAsia="ru-RU"/>
              </w:rPr>
              <w:t>860</w:t>
            </w:r>
            <w:r w:rsidRPr="001C2D31">
              <w:rPr>
                <w:rFonts w:ascii="PT Astra Serif" w:eastAsia="Times New Roman" w:hAnsi="PT Astra Serif" w:cs="Calibri"/>
                <w:color w:val="00000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0%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3E2805" w:rsidRPr="003E2805" w:rsidTr="005009B5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1C2D31" w:rsidRDefault="001C2D31" w:rsidP="003E280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/>
                <w:lang w:eastAsia="zh-CN" w:bidi="hi-IN"/>
              </w:rPr>
            </w:pPr>
            <w:r w:rsidRPr="001C2D31">
              <w:rPr>
                <w:rFonts w:ascii="PT Astra Serif" w:eastAsia="Times New Roman" w:hAnsi="PT Astra Serif" w:cs="Calibri"/>
                <w:color w:val="000000"/>
                <w:lang w:eastAsia="ru-RU"/>
              </w:rPr>
              <w:t>Осуществление переданных полномочий с поселений на уровень муниципального района по определению поставщиков (подрядчиков, исполнителей) для муниципальных заказчиков муниципальных образований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1C2D31" w:rsidRDefault="00295189" w:rsidP="00295189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Calibri"/>
                <w:color w:val="000000"/>
                <w:lang w:eastAsia="ru-RU"/>
              </w:rPr>
              <w:t>20</w:t>
            </w:r>
            <w:r w:rsidR="001C2D31" w:rsidRPr="001C2D31">
              <w:rPr>
                <w:rFonts w:ascii="PT Astra Serif" w:eastAsia="Times New Roman" w:hAnsi="PT Astra Serif" w:cs="Calibri"/>
                <w:color w:val="000000"/>
                <w:lang w:eastAsia="ru-RU"/>
              </w:rPr>
              <w:t>,6</w:t>
            </w:r>
            <w:r>
              <w:rPr>
                <w:rFonts w:ascii="PT Astra Serif" w:eastAsia="Times New Roman" w:hAnsi="PT Astra Serif" w:cs="Calibri"/>
                <w:color w:val="000000"/>
                <w:lang w:eastAsia="ru-RU"/>
              </w:rPr>
              <w:t>900</w:t>
            </w:r>
            <w:r w:rsidR="001C2D31" w:rsidRPr="001C2D31">
              <w:rPr>
                <w:rFonts w:ascii="PT Astra Serif" w:eastAsia="Times New Roman" w:hAnsi="PT Astra Serif" w:cs="Calibri"/>
                <w:color w:val="00000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0%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3E2805" w:rsidRPr="003E2805" w:rsidTr="005009B5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1C2D31" w:rsidP="003E280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/>
                <w:lang w:eastAsia="zh-CN" w:bidi="hi-IN"/>
              </w:rPr>
            </w:pPr>
            <w:r w:rsidRPr="001C2D31">
              <w:rPr>
                <w:rFonts w:ascii="PT Astra Serif" w:eastAsia="Times New Roman" w:hAnsi="PT Astra Serif" w:cs="Calibri"/>
                <w:color w:val="000000"/>
                <w:szCs w:val="18"/>
                <w:lang w:eastAsia="ru-RU"/>
              </w:rPr>
              <w:t>Осуществление переданных полномочий из поселений на уровень муниципального района, связанных с соблюдением требований к служебному поведению муниципальных служащих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18,10000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0%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3E2805" w:rsidRPr="003E2805" w:rsidTr="005009B5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1C2D31" w:rsidP="003E280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/>
                <w:lang w:eastAsia="zh-CN" w:bidi="hi-IN"/>
              </w:rPr>
            </w:pPr>
            <w:r w:rsidRPr="001C2D31">
              <w:rPr>
                <w:rFonts w:ascii="PT Astra Serif" w:eastAsia="Times New Roman" w:hAnsi="PT Astra Serif" w:cs="Calibri"/>
                <w:color w:val="000000"/>
                <w:szCs w:val="18"/>
                <w:lang w:eastAsia="ru-RU"/>
              </w:rPr>
              <w:t>Осуществление переданных полномочий с поселений на уровень муниципального района по созданию, содержанию и организацию деятельности аварийно-спасательных служб и (или) аварийно-спасательных формирований на территории поселения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295189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4"/>
                <w:szCs w:val="18"/>
                <w:lang w:eastAsia="ru-RU"/>
              </w:rPr>
              <w:t>17,1</w:t>
            </w:r>
            <w:r w:rsidR="001C2D31" w:rsidRPr="001C2D31">
              <w:rPr>
                <w:rFonts w:ascii="PT Astra Serif" w:eastAsia="Times New Roman" w:hAnsi="PT Astra Serif" w:cs="Calibri"/>
                <w:color w:val="000000"/>
                <w:sz w:val="24"/>
                <w:szCs w:val="18"/>
                <w:lang w:eastAsia="ru-RU"/>
              </w:rPr>
              <w:t>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0%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3E2805" w:rsidRPr="003E2805" w:rsidTr="005009B5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1C2D31" w:rsidP="003E280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/>
                <w:lang w:eastAsia="zh-CN" w:bidi="hi-IN"/>
              </w:rPr>
            </w:pPr>
            <w:r w:rsidRPr="001C2D31">
              <w:rPr>
                <w:rFonts w:ascii="PT Astra Serif" w:eastAsia="Times New Roman" w:hAnsi="PT Astra Serif" w:cs="Calibri"/>
                <w:color w:val="000000"/>
                <w:szCs w:val="18"/>
                <w:lang w:eastAsia="ru-RU"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20,50000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4F69CB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4F69CB">
              <w:rPr>
                <w:rFonts w:ascii="PT Astra Serif" w:eastAsia="Times New Roman" w:hAnsi="PT Astra Serif" w:cs="Arial"/>
                <w:lang w:eastAsia="zh-CN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0%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3E2805" w:rsidRPr="003E2805" w:rsidTr="005009B5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1C2D31" w:rsidRDefault="001C2D31" w:rsidP="003E280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/>
                <w:lang w:eastAsia="zh-CN" w:bidi="hi-IN"/>
              </w:rPr>
            </w:pPr>
            <w:r w:rsidRPr="001C2D31">
              <w:rPr>
                <w:rFonts w:ascii="PT Astra Serif" w:eastAsia="Times New Roman" w:hAnsi="PT Astra Serif" w:cs="Calibri"/>
                <w:color w:val="000000"/>
                <w:szCs w:val="18"/>
                <w:lang w:eastAsia="ru-RU"/>
              </w:rPr>
              <w:t xml:space="preserve">Осуществление переданных полномочий </w:t>
            </w:r>
            <w:proofErr w:type="gramStart"/>
            <w:r w:rsidRPr="001C2D31">
              <w:rPr>
                <w:rFonts w:ascii="PT Astra Serif" w:eastAsia="Times New Roman" w:hAnsi="PT Astra Serif" w:cs="Calibri"/>
                <w:color w:val="000000"/>
                <w:szCs w:val="18"/>
                <w:lang w:eastAsia="ru-RU"/>
              </w:rPr>
              <w:t>с поселений на уровень муниципального района на осуществление части полномочий по решению вопроса местного значения в соответствии</w:t>
            </w:r>
            <w:proofErr w:type="gramEnd"/>
            <w:r w:rsidRPr="001C2D31">
              <w:rPr>
                <w:rFonts w:ascii="PT Astra Serif" w:eastAsia="Times New Roman" w:hAnsi="PT Astra Serif" w:cs="Calibri"/>
                <w:color w:val="000000"/>
                <w:szCs w:val="18"/>
                <w:lang w:eastAsia="ru-RU"/>
              </w:rPr>
              <w:t xml:space="preserve"> с заключенными соглашениями по организации культуры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295189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295189"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3036</w:t>
            </w:r>
            <w:r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,337</w:t>
            </w:r>
            <w:r w:rsidRPr="00295189">
              <w:rPr>
                <w:rFonts w:ascii="PT Astra Serif" w:eastAsia="Times New Roman" w:hAnsi="PT Astra Serif" w:cs="Calibri"/>
                <w:color w:val="000000"/>
                <w:szCs w:val="20"/>
                <w:lang w:eastAsia="ru-RU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295189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Arial"/>
                <w:lang w:eastAsia="zh-CN"/>
              </w:rPr>
              <w:t>553</w:t>
            </w:r>
            <w:r w:rsidR="001C2D31">
              <w:rPr>
                <w:rFonts w:ascii="PT Astra Serif" w:eastAsia="Times New Roman" w:hAnsi="PT Astra Serif" w:cs="Arial"/>
                <w:lang w:eastAsia="zh-CN"/>
              </w:rPr>
              <w:t>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1C2D31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Arial"/>
                <w:lang w:eastAsia="zh-CN"/>
              </w:rPr>
              <w:t>21</w:t>
            </w:r>
            <w:r w:rsidR="003E2805" w:rsidRPr="003E2805">
              <w:rPr>
                <w:rFonts w:ascii="PT Astra Serif" w:eastAsia="Times New Roman" w:hAnsi="PT Astra Serif" w:cs="Arial"/>
                <w:lang w:eastAsia="zh-CN"/>
              </w:rPr>
              <w:t>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3E2805" w:rsidRPr="003E2805" w:rsidTr="005009B5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1C2D31" w:rsidP="003E280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/>
                <w:lang w:eastAsia="zh-CN" w:bidi="hi-IN"/>
              </w:rPr>
            </w:pPr>
            <w:r w:rsidRPr="001C2D31">
              <w:rPr>
                <w:rFonts w:ascii="PT Astra Serif" w:eastAsia="Times New Roman" w:hAnsi="PT Astra Serif" w:cs="Calibri"/>
                <w:color w:val="000000"/>
                <w:szCs w:val="18"/>
                <w:lang w:eastAsia="ru-RU"/>
              </w:rPr>
              <w:lastRenderedPageBreak/>
              <w:t xml:space="preserve">Осуществление переданных полномочий </w:t>
            </w:r>
            <w:proofErr w:type="gramStart"/>
            <w:r w:rsidRPr="001C2D31">
              <w:rPr>
                <w:rFonts w:ascii="PT Astra Serif" w:eastAsia="Times New Roman" w:hAnsi="PT Astra Serif" w:cs="Calibri"/>
                <w:color w:val="000000"/>
                <w:szCs w:val="18"/>
                <w:lang w:eastAsia="ru-RU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1C2D31">
              <w:rPr>
                <w:rFonts w:ascii="PT Astra Serif" w:eastAsia="Times New Roman" w:hAnsi="PT Astra Serif" w:cs="Calibri"/>
                <w:color w:val="000000"/>
                <w:szCs w:val="18"/>
                <w:lang w:eastAsia="ru-RU"/>
              </w:rPr>
              <w:t xml:space="preserve"> с заключенными соглашениями по организации библиотечного обслуживания, комплектования и обеспечения сохранности библиотечных фондов библиотек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295189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295189">
              <w:rPr>
                <w:rFonts w:ascii="PT Astra Serif" w:eastAsia="Times New Roman" w:hAnsi="PT Astra Serif" w:cs="Arial"/>
                <w:lang w:eastAsia="zh-CN"/>
              </w:rPr>
              <w:t>400</w:t>
            </w:r>
            <w:r>
              <w:rPr>
                <w:rFonts w:ascii="PT Astra Serif" w:eastAsia="Times New Roman" w:hAnsi="PT Astra Serif" w:cs="Arial"/>
                <w:lang w:eastAsia="zh-CN"/>
              </w:rPr>
              <w:t>,850</w:t>
            </w:r>
            <w:r w:rsidRPr="00295189">
              <w:rPr>
                <w:rFonts w:ascii="PT Astra Serif" w:eastAsia="Times New Roman" w:hAnsi="PT Astra Serif" w:cs="Arial"/>
                <w:lang w:eastAsia="zh-CN"/>
              </w:rPr>
              <w:t>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295189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295189">
              <w:rPr>
                <w:rFonts w:ascii="PT Astra Serif" w:eastAsia="Times New Roman" w:hAnsi="PT Astra Serif" w:cs="Arial"/>
                <w:lang w:eastAsia="zh-CN"/>
              </w:rPr>
              <w:t>29</w:t>
            </w:r>
            <w:r>
              <w:rPr>
                <w:rFonts w:ascii="PT Astra Serif" w:eastAsia="Times New Roman" w:hAnsi="PT Astra Serif" w:cs="Arial"/>
                <w:lang w:eastAsia="zh-CN"/>
              </w:rPr>
              <w:t>,519</w:t>
            </w:r>
            <w:r w:rsidRPr="00295189">
              <w:rPr>
                <w:rFonts w:ascii="PT Astra Serif" w:eastAsia="Times New Roman" w:hAnsi="PT Astra Serif" w:cs="Arial"/>
                <w:lang w:eastAsia="zh-CN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1C2D31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Arial"/>
                <w:lang w:eastAsia="zh-CN"/>
              </w:rPr>
              <w:t>20</w:t>
            </w:r>
            <w:r w:rsidR="003E2805" w:rsidRPr="003E2805">
              <w:rPr>
                <w:rFonts w:ascii="PT Astra Serif" w:eastAsia="Times New Roman" w:hAnsi="PT Astra Serif" w:cs="Arial"/>
                <w:lang w:eastAsia="zh-CN"/>
              </w:rPr>
              <w:t>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3E2805" w:rsidRPr="003E2805" w:rsidTr="005009B5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3E2805" w:rsidP="003E280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/>
                <w:b/>
                <w:lang w:eastAsia="zh-CN" w:bidi="hi-IN"/>
              </w:rPr>
            </w:pPr>
            <w:r w:rsidRPr="003E2805">
              <w:rPr>
                <w:rFonts w:ascii="PT Astra Serif" w:eastAsia="Times New Roman" w:hAnsi="PT Astra Serif"/>
                <w:b/>
                <w:lang w:eastAsia="zh-CN" w:bidi="hi-IN"/>
              </w:rPr>
              <w:t>Итого по программе «Управление муниципальными финансами</w:t>
            </w:r>
            <w:r w:rsidRPr="003E2805">
              <w:rPr>
                <w:rFonts w:ascii="PT Astra Serif" w:eastAsia="Times New Roman" w:hAnsi="PT Astra Serif"/>
                <w:b/>
                <w:lang w:val="en-US" w:eastAsia="zh-CN" w:bidi="hi-IN"/>
              </w:rPr>
              <w:t> </w:t>
            </w:r>
          </w:p>
          <w:p w:rsidR="003E2805" w:rsidRPr="003E2805" w:rsidRDefault="003E2805" w:rsidP="003E280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/>
                <w:b/>
                <w:lang w:eastAsia="zh-CN" w:bidi="hi-IN"/>
              </w:rPr>
            </w:pPr>
            <w:r w:rsidRPr="003E2805">
              <w:rPr>
                <w:rFonts w:ascii="PT Astra Serif" w:eastAsia="Times New Roman" w:hAnsi="PT Astra Serif"/>
                <w:b/>
                <w:lang w:eastAsia="zh-CN" w:bidi="hi-IN"/>
              </w:rPr>
              <w:t xml:space="preserve"> муниципального образования </w:t>
            </w:r>
            <w:r w:rsidRPr="003E2805">
              <w:rPr>
                <w:rFonts w:ascii="PT Astra Serif" w:eastAsia="Times New Roman" w:hAnsi="PT Astra Serif"/>
                <w:b/>
                <w:lang w:val="en-US" w:eastAsia="zh-CN" w:bidi="hi-IN"/>
              </w:rPr>
              <w:t> </w:t>
            </w:r>
            <w:r w:rsidRPr="003E2805">
              <w:rPr>
                <w:rFonts w:ascii="PT Astra Serif" w:eastAsia="Times New Roman" w:hAnsi="PT Astra Serif"/>
                <w:b/>
                <w:lang w:eastAsia="zh-CN" w:bidi="hi-IN"/>
              </w:rPr>
              <w:t>«</w:t>
            </w:r>
            <w:proofErr w:type="spellStart"/>
            <w:r w:rsidRPr="003E2805">
              <w:rPr>
                <w:rFonts w:ascii="PT Astra Serif" w:eastAsia="Times New Roman" w:hAnsi="PT Astra Serif"/>
                <w:b/>
                <w:lang w:eastAsia="zh-CN" w:bidi="hi-IN"/>
              </w:rPr>
              <w:t>Мулловское</w:t>
            </w:r>
            <w:proofErr w:type="spellEnd"/>
            <w:r w:rsidRPr="003E2805">
              <w:rPr>
                <w:rFonts w:ascii="PT Astra Serif" w:eastAsia="Times New Roman" w:hAnsi="PT Astra Serif"/>
                <w:b/>
                <w:lang w:val="en-US" w:eastAsia="zh-CN" w:bidi="hi-IN"/>
              </w:rPr>
              <w:t> </w:t>
            </w:r>
            <w:r w:rsidRPr="003E2805">
              <w:rPr>
                <w:rFonts w:ascii="PT Astra Serif" w:eastAsia="Times New Roman" w:hAnsi="PT Astra Serif"/>
                <w:b/>
                <w:lang w:eastAsia="zh-CN" w:bidi="hi-IN"/>
              </w:rPr>
              <w:t xml:space="preserve">  городское</w:t>
            </w:r>
            <w:r w:rsidRPr="003E2805">
              <w:rPr>
                <w:rFonts w:ascii="PT Astra Serif" w:eastAsia="Times New Roman" w:hAnsi="PT Astra Serif"/>
                <w:b/>
                <w:lang w:val="en-US" w:eastAsia="zh-CN" w:bidi="hi-IN"/>
              </w:rPr>
              <w:t> </w:t>
            </w:r>
            <w:r w:rsidRPr="003E2805">
              <w:rPr>
                <w:rFonts w:ascii="PT Astra Serif" w:eastAsia="Times New Roman" w:hAnsi="PT Astra Serif"/>
                <w:b/>
                <w:lang w:eastAsia="zh-CN" w:bidi="hi-IN"/>
              </w:rPr>
              <w:t xml:space="preserve"> поселение» </w:t>
            </w:r>
            <w:proofErr w:type="spellStart"/>
            <w:r w:rsidRPr="003E2805">
              <w:rPr>
                <w:rFonts w:ascii="PT Astra Serif" w:eastAsia="Times New Roman" w:hAnsi="PT Astra Serif"/>
                <w:b/>
                <w:lang w:eastAsia="zh-CN" w:bidi="hi-IN"/>
              </w:rPr>
              <w:t>Мелекесского</w:t>
            </w:r>
            <w:proofErr w:type="spellEnd"/>
            <w:r w:rsidRPr="003E2805">
              <w:rPr>
                <w:rFonts w:ascii="PT Astra Serif" w:eastAsia="Times New Roman" w:hAnsi="PT Astra Serif"/>
                <w:b/>
                <w:lang w:eastAsia="zh-CN" w:bidi="hi-IN"/>
              </w:rPr>
              <w:t xml:space="preserve"> района Ульяновской области»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B6158C" w:rsidRDefault="00295189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val="en-US" w:eastAsia="zh-CN"/>
              </w:rPr>
            </w:pPr>
            <w:r w:rsidRPr="00295189">
              <w:rPr>
                <w:rFonts w:ascii="PT Astra Serif" w:hAnsi="PT Astra Serif"/>
                <w:b/>
                <w:bCs/>
                <w:color w:val="000000"/>
                <w:szCs w:val="20"/>
              </w:rPr>
              <w:t>4262,97562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295189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bCs/>
                <w:lang w:eastAsia="ru-RU"/>
              </w:rPr>
              <w:t>772,04486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05" w:rsidRPr="003E2805" w:rsidRDefault="00295189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lang w:eastAsia="zh-CN"/>
              </w:rPr>
              <w:t>18,1</w:t>
            </w:r>
            <w:r w:rsidR="003E2805" w:rsidRPr="003E2805">
              <w:rPr>
                <w:rFonts w:ascii="PT Astra Serif" w:eastAsia="Times New Roman" w:hAnsi="PT Astra Serif" w:cs="Arial"/>
                <w:b/>
                <w:lang w:eastAsia="zh-CN"/>
              </w:rPr>
              <w:t>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b/>
                <w:lang w:eastAsia="zh-CN"/>
              </w:rPr>
            </w:pPr>
          </w:p>
        </w:tc>
      </w:tr>
    </w:tbl>
    <w:p w:rsidR="003E2805" w:rsidRPr="003E2805" w:rsidRDefault="003E2805" w:rsidP="003E2805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 w:cs="Arial"/>
          <w:sz w:val="20"/>
          <w:szCs w:val="20"/>
          <w:highlight w:val="yellow"/>
          <w:lang w:val="en-US"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 w:cs="Arial"/>
          <w:sz w:val="20"/>
          <w:szCs w:val="20"/>
          <w:highlight w:val="yellow"/>
          <w:lang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center"/>
        <w:outlineLvl w:val="1"/>
        <w:rPr>
          <w:rFonts w:ascii="PT Astra Serif" w:eastAsia="Times New Roman" w:hAnsi="PT Astra Serif" w:cs="Arial"/>
          <w:color w:val="000000" w:themeColor="text1"/>
          <w:sz w:val="24"/>
          <w:szCs w:val="20"/>
          <w:lang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center"/>
        <w:outlineLvl w:val="1"/>
        <w:rPr>
          <w:rFonts w:ascii="PT Astra Serif" w:eastAsia="Times New Roman" w:hAnsi="PT Astra Serif" w:cs="Arial"/>
          <w:color w:val="000000" w:themeColor="text1"/>
          <w:sz w:val="24"/>
          <w:szCs w:val="20"/>
          <w:lang w:eastAsia="zh-CN"/>
        </w:rPr>
      </w:pPr>
    </w:p>
    <w:p w:rsidR="00FD6FC8" w:rsidRPr="003E2805" w:rsidRDefault="00295189" w:rsidP="00B6158C">
      <w:pPr>
        <w:keepLines/>
        <w:widowControl w:val="0"/>
        <w:spacing w:after="0" w:line="240" w:lineRule="auto"/>
        <w:jc w:val="center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Н</w:t>
      </w:r>
      <w:r w:rsidR="00FD6FC8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 xml:space="preserve">ачальник отдела финансов  _____________ </w:t>
      </w:r>
      <w:proofErr w:type="spellStart"/>
      <w:r w:rsidR="00FD6FC8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Г.</w:t>
      </w:r>
      <w:r w:rsidR="00FD6FC8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Р</w:t>
      </w:r>
      <w:r w:rsidR="00FD6FC8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.</w:t>
      </w:r>
      <w:r w:rsidR="00FD6FC8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Туктарова</w:t>
      </w:r>
      <w:proofErr w:type="spellEnd"/>
    </w:p>
    <w:p w:rsidR="003E2805" w:rsidRPr="003E2805" w:rsidRDefault="003E2805" w:rsidP="003E2805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 w:cs="Arial"/>
          <w:sz w:val="20"/>
          <w:szCs w:val="20"/>
          <w:highlight w:val="yellow"/>
          <w:lang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 w:cs="Arial"/>
          <w:sz w:val="20"/>
          <w:szCs w:val="20"/>
          <w:highlight w:val="yellow"/>
          <w:lang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outlineLvl w:val="1"/>
        <w:rPr>
          <w:rFonts w:ascii="PT Astra Serif" w:eastAsia="Times New Roman" w:hAnsi="PT Astra Serif" w:cs="Arial"/>
          <w:sz w:val="20"/>
          <w:szCs w:val="20"/>
          <w:highlight w:val="yellow"/>
          <w:lang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 w:cs="Arial"/>
          <w:sz w:val="20"/>
          <w:szCs w:val="20"/>
          <w:highlight w:val="yellow"/>
          <w:lang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 w:cs="Arial"/>
          <w:sz w:val="20"/>
          <w:szCs w:val="20"/>
          <w:highlight w:val="yellow"/>
          <w:lang w:eastAsia="zh-CN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FD6FC8" w:rsidRDefault="00FD6FC8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FD6FC8" w:rsidRDefault="00FD6FC8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FD6FC8" w:rsidRPr="003E2805" w:rsidRDefault="00FD6FC8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FD6FC8" w:rsidRPr="003E2805" w:rsidRDefault="00FD6FC8" w:rsidP="00FD6FC8">
      <w:pPr>
        <w:spacing w:after="0" w:line="240" w:lineRule="auto"/>
        <w:jc w:val="right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b/>
          <w:sz w:val="24"/>
          <w:szCs w:val="24"/>
          <w:lang w:eastAsia="ru-RU"/>
        </w:rPr>
        <w:t>Утверждаю:</w:t>
      </w:r>
    </w:p>
    <w:p w:rsidR="00FD6FC8" w:rsidRPr="003E2805" w:rsidRDefault="00FD6FC8" w:rsidP="00FD6FC8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Гл</w:t>
      </w: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ав</w:t>
      </w: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а</w:t>
      </w: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администрации поселения муниципального образования</w:t>
      </w:r>
    </w:p>
    <w:p w:rsidR="00FD6FC8" w:rsidRPr="00C10FAF" w:rsidRDefault="00FD6FC8" w:rsidP="00FD6FC8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«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Мулловское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городское поселение» 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Мелекесского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района Ульяновской области   </w:t>
      </w:r>
    </w:p>
    <w:p w:rsidR="00FD6FC8" w:rsidRPr="003E2805" w:rsidRDefault="00FD6FC8" w:rsidP="00FD6FC8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FD6FC8" w:rsidRPr="003E2805" w:rsidRDefault="00FD6FC8" w:rsidP="00FD6FC8">
      <w:pPr>
        <w:keepLines/>
        <w:widowControl w:val="0"/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u w:val="single"/>
          <w:lang w:eastAsia="ru-RU"/>
        </w:rPr>
        <w:t xml:space="preserve">                               </w:t>
      </w: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/</w:t>
      </w:r>
      <w:proofErr w:type="spellStart"/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Г.К.Незаметдинова</w:t>
      </w:r>
      <w:proofErr w:type="spellEnd"/>
    </w:p>
    <w:p w:rsidR="003E2805" w:rsidRPr="003E2805" w:rsidRDefault="003E2805" w:rsidP="003E2805">
      <w:pPr>
        <w:keepLines/>
        <w:widowControl w:val="0"/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3E2805" w:rsidRPr="003E2805" w:rsidRDefault="003E2805" w:rsidP="003E2805">
      <w:pPr>
        <w:keepLines/>
        <w:widowControl w:val="0"/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Ежеквартальный отчет о реализации муниципальной программы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«Безопасные и качественные дороги на территории  муниципального образования 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«</w:t>
      </w:r>
      <w:proofErr w:type="spellStart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Мулловское</w:t>
      </w:r>
      <w:proofErr w:type="spellEnd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городское поселение» </w:t>
      </w:r>
      <w:proofErr w:type="spellStart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Мелекесского</w:t>
      </w:r>
      <w:proofErr w:type="spellEnd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района Ульяновской области» на 01.</w:t>
      </w:r>
      <w:r w:rsidR="00FD6FC8">
        <w:rPr>
          <w:rFonts w:ascii="PT Astra Serif" w:eastAsia="Times New Roman" w:hAnsi="PT Astra Serif" w:cs="Arial"/>
          <w:sz w:val="24"/>
          <w:szCs w:val="24"/>
          <w:lang w:eastAsia="zh-CN"/>
        </w:rPr>
        <w:t>04.202</w:t>
      </w:r>
      <w:r w:rsidR="005A2FD8">
        <w:rPr>
          <w:rFonts w:ascii="PT Astra Serif" w:eastAsia="Times New Roman" w:hAnsi="PT Astra Serif" w:cs="Arial"/>
          <w:sz w:val="24"/>
          <w:szCs w:val="24"/>
          <w:lang w:eastAsia="zh-CN"/>
        </w:rPr>
        <w:t>6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г.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8"/>
          <w:szCs w:val="28"/>
          <w:lang w:eastAsia="zh-CN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01"/>
        <w:gridCol w:w="1701"/>
        <w:gridCol w:w="1559"/>
        <w:gridCol w:w="992"/>
        <w:gridCol w:w="1418"/>
      </w:tblGrid>
      <w:tr w:rsidR="003E2805" w:rsidRPr="003E2805" w:rsidTr="00FD6FC8">
        <w:tc>
          <w:tcPr>
            <w:tcW w:w="9701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Наименование мероприятия</w:t>
            </w:r>
          </w:p>
        </w:tc>
        <w:tc>
          <w:tcPr>
            <w:tcW w:w="1701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Предусмотрено в бюджете,</w:t>
            </w:r>
          </w:p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 xml:space="preserve"> тыс. руб.</w:t>
            </w:r>
          </w:p>
        </w:tc>
        <w:tc>
          <w:tcPr>
            <w:tcW w:w="1559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Освоено средств,</w:t>
            </w:r>
          </w:p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 xml:space="preserve"> тыс. руб.</w:t>
            </w:r>
          </w:p>
        </w:tc>
        <w:tc>
          <w:tcPr>
            <w:tcW w:w="992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% освоения</w:t>
            </w:r>
          </w:p>
        </w:tc>
        <w:tc>
          <w:tcPr>
            <w:tcW w:w="1418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Примечание</w:t>
            </w:r>
          </w:p>
        </w:tc>
      </w:tr>
      <w:tr w:rsidR="003E2805" w:rsidRPr="003E2805" w:rsidTr="00FD6FC8">
        <w:tc>
          <w:tcPr>
            <w:tcW w:w="9701" w:type="dxa"/>
          </w:tcPr>
          <w:p w:rsidR="003E2805" w:rsidRPr="004A1000" w:rsidRDefault="004A1000" w:rsidP="002A3856">
            <w:pPr>
              <w:keepNext/>
              <w:widowControl w:val="0"/>
              <w:shd w:val="clear" w:color="auto" w:fill="FFFFFF"/>
              <w:tabs>
                <w:tab w:val="num" w:pos="0"/>
                <w:tab w:val="left" w:pos="360"/>
              </w:tabs>
              <w:suppressAutoHyphens/>
              <w:spacing w:after="0" w:line="240" w:lineRule="auto"/>
              <w:textAlignment w:val="baseline"/>
              <w:outlineLvl w:val="0"/>
              <w:rPr>
                <w:rFonts w:ascii="PT Astra Serif" w:eastAsia="Times New Roman" w:hAnsi="PT Astra Serif"/>
                <w:lang w:eastAsia="zh-CN" w:bidi="hi-IN"/>
              </w:rPr>
            </w:pPr>
            <w:r w:rsidRPr="004A1000">
              <w:rPr>
                <w:rFonts w:ascii="PT Astra Serif" w:eastAsia="Times New Roman" w:hAnsi="PT Astra Serif"/>
                <w:color w:val="000000"/>
                <w:szCs w:val="18"/>
                <w:lang w:eastAsia="ru-RU"/>
              </w:rPr>
              <w:t>Комплекс процессных мероприятий "Развитие системы дорожного хозяйства муниципального образования "</w:t>
            </w:r>
            <w:proofErr w:type="spellStart"/>
            <w:r w:rsidRPr="004A1000">
              <w:rPr>
                <w:rFonts w:ascii="PT Astra Serif" w:eastAsia="Times New Roman" w:hAnsi="PT Astra Serif"/>
                <w:color w:val="000000"/>
                <w:szCs w:val="18"/>
                <w:lang w:eastAsia="ru-RU"/>
              </w:rPr>
              <w:t>Мулловское</w:t>
            </w:r>
            <w:proofErr w:type="spellEnd"/>
            <w:r w:rsidRPr="004A1000">
              <w:rPr>
                <w:rFonts w:ascii="PT Astra Serif" w:eastAsia="Times New Roman" w:hAnsi="PT Astra Serif"/>
                <w:color w:val="000000"/>
                <w:szCs w:val="18"/>
                <w:lang w:eastAsia="ru-RU"/>
              </w:rPr>
              <w:t xml:space="preserve"> городское поселение" </w:t>
            </w:r>
            <w:proofErr w:type="spellStart"/>
            <w:r w:rsidRPr="004A1000">
              <w:rPr>
                <w:rFonts w:ascii="PT Astra Serif" w:eastAsia="Times New Roman" w:hAnsi="PT Astra Serif"/>
                <w:color w:val="000000"/>
                <w:szCs w:val="18"/>
                <w:lang w:eastAsia="ru-RU"/>
              </w:rPr>
              <w:t>Мелекесского</w:t>
            </w:r>
            <w:proofErr w:type="spellEnd"/>
            <w:r w:rsidRPr="004A1000">
              <w:rPr>
                <w:rFonts w:ascii="PT Astra Serif" w:eastAsia="Times New Roman" w:hAnsi="PT Astra Serif"/>
                <w:color w:val="000000"/>
                <w:szCs w:val="18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701" w:type="dxa"/>
          </w:tcPr>
          <w:p w:rsidR="003E2805" w:rsidRPr="004A1000" w:rsidRDefault="005A2FD8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/>
                <w:color w:val="000000"/>
                <w:szCs w:val="18"/>
                <w:lang w:eastAsia="ru-RU"/>
              </w:rPr>
              <w:t>11462,82647</w:t>
            </w:r>
          </w:p>
        </w:tc>
        <w:tc>
          <w:tcPr>
            <w:tcW w:w="1559" w:type="dxa"/>
          </w:tcPr>
          <w:p w:rsidR="003E2805" w:rsidRPr="003E2805" w:rsidRDefault="005A2FD8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Arial"/>
                <w:lang w:eastAsia="zh-CN"/>
              </w:rPr>
              <w:t>2723,80299</w:t>
            </w:r>
          </w:p>
        </w:tc>
        <w:tc>
          <w:tcPr>
            <w:tcW w:w="992" w:type="dxa"/>
          </w:tcPr>
          <w:p w:rsidR="003E2805" w:rsidRPr="003E2805" w:rsidRDefault="005A2FD8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Arial"/>
                <w:lang w:eastAsia="zh-CN"/>
              </w:rPr>
              <w:t>24</w:t>
            </w:r>
            <w:r w:rsidR="003E2805" w:rsidRPr="003E2805">
              <w:rPr>
                <w:rFonts w:ascii="PT Astra Serif" w:eastAsia="Times New Roman" w:hAnsi="PT Astra Serif" w:cs="Arial"/>
                <w:lang w:eastAsia="zh-CN"/>
              </w:rPr>
              <w:t>%</w:t>
            </w:r>
          </w:p>
        </w:tc>
        <w:tc>
          <w:tcPr>
            <w:tcW w:w="1418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3E2805" w:rsidRPr="003E2805" w:rsidTr="00FD6FC8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keepNext/>
              <w:widowControl w:val="0"/>
              <w:shd w:val="clear" w:color="auto" w:fill="FFFFFF"/>
              <w:tabs>
                <w:tab w:val="num" w:pos="0"/>
                <w:tab w:val="left" w:pos="360"/>
              </w:tabs>
              <w:suppressAutoHyphens/>
              <w:spacing w:after="0" w:line="240" w:lineRule="auto"/>
              <w:textAlignment w:val="baseline"/>
              <w:outlineLvl w:val="0"/>
              <w:rPr>
                <w:rFonts w:ascii="PT Astra Serif" w:eastAsia="Lucida Sans Unicode" w:hAnsi="PT Astra Serif" w:cs="Tahoma"/>
                <w:b/>
                <w:bCs/>
                <w:color w:val="000000" w:themeColor="text1"/>
                <w:lang w:eastAsia="ru-RU" w:bidi="en-US"/>
              </w:rPr>
            </w:pPr>
            <w:r w:rsidRPr="003E2805">
              <w:rPr>
                <w:rFonts w:ascii="PT Astra Serif" w:eastAsia="Lucida Sans Unicode" w:hAnsi="PT Astra Serif" w:cs="Tahoma"/>
                <w:b/>
                <w:bCs/>
                <w:color w:val="000000" w:themeColor="text1"/>
                <w:lang w:eastAsia="ru-RU" w:bidi="en-US"/>
              </w:rPr>
              <w:t>Итого по программе «Безопасные и качественные дороги на территории  муниципального образования "</w:t>
            </w:r>
            <w:proofErr w:type="spellStart"/>
            <w:r w:rsidRPr="003E2805">
              <w:rPr>
                <w:rFonts w:ascii="PT Astra Serif" w:eastAsia="Lucida Sans Unicode" w:hAnsi="PT Astra Serif" w:cs="Tahoma"/>
                <w:b/>
                <w:bCs/>
                <w:color w:val="000000" w:themeColor="text1"/>
                <w:lang w:eastAsia="ru-RU" w:bidi="en-US"/>
              </w:rPr>
              <w:t>Мулловское</w:t>
            </w:r>
            <w:proofErr w:type="spellEnd"/>
            <w:r w:rsidRPr="003E2805">
              <w:rPr>
                <w:rFonts w:ascii="PT Astra Serif" w:eastAsia="Lucida Sans Unicode" w:hAnsi="PT Astra Serif" w:cs="Tahoma"/>
                <w:b/>
                <w:bCs/>
                <w:color w:val="000000" w:themeColor="text1"/>
                <w:lang w:eastAsia="ru-RU" w:bidi="en-US"/>
              </w:rPr>
              <w:t xml:space="preserve"> городское поселение" </w:t>
            </w:r>
            <w:proofErr w:type="spellStart"/>
            <w:r w:rsidRPr="003E2805">
              <w:rPr>
                <w:rFonts w:ascii="PT Astra Serif" w:eastAsia="Lucida Sans Unicode" w:hAnsi="PT Astra Serif" w:cs="Tahoma"/>
                <w:b/>
                <w:bCs/>
                <w:color w:val="000000" w:themeColor="text1"/>
                <w:lang w:eastAsia="ru-RU" w:bidi="en-US"/>
              </w:rPr>
              <w:t>Мелекесского</w:t>
            </w:r>
            <w:proofErr w:type="spellEnd"/>
            <w:r w:rsidRPr="003E2805">
              <w:rPr>
                <w:rFonts w:ascii="PT Astra Serif" w:eastAsia="Lucida Sans Unicode" w:hAnsi="PT Astra Serif" w:cs="Tahoma"/>
                <w:b/>
                <w:bCs/>
                <w:color w:val="000000" w:themeColor="text1"/>
                <w:lang w:eastAsia="ru-RU" w:bidi="en-US"/>
              </w:rPr>
              <w:t xml:space="preserve"> района Ульяновской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4A1000" w:rsidRDefault="005A2FD8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>
              <w:rPr>
                <w:rFonts w:ascii="PT Astra Serif" w:eastAsia="Times New Roman" w:hAnsi="PT Astra Serif"/>
                <w:b/>
                <w:color w:val="000000"/>
                <w:szCs w:val="18"/>
                <w:lang w:eastAsia="ru-RU"/>
              </w:rPr>
              <w:t>11462,82647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5A2FD8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lang w:eastAsia="zh-CN"/>
              </w:rPr>
              <w:t>2723,80299</w:t>
            </w:r>
          </w:p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5A2FD8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lang w:eastAsia="zh-CN"/>
              </w:rPr>
              <w:t>24</w:t>
            </w:r>
            <w:r w:rsidR="003E2805" w:rsidRPr="003E2805">
              <w:rPr>
                <w:rFonts w:ascii="PT Astra Serif" w:eastAsia="Times New Roman" w:hAnsi="PT Astra Serif" w:cs="Arial"/>
                <w:b/>
                <w:lang w:eastAsia="zh-CN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b/>
                <w:lang w:eastAsia="zh-CN"/>
              </w:rPr>
            </w:pPr>
          </w:p>
        </w:tc>
      </w:tr>
    </w:tbl>
    <w:p w:rsidR="003E2805" w:rsidRPr="003E2805" w:rsidRDefault="003E2805" w:rsidP="003E2805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 w:cs="Arial"/>
          <w:szCs w:val="20"/>
          <w:highlight w:val="yellow"/>
          <w:lang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 w:cs="Arial"/>
          <w:szCs w:val="20"/>
          <w:highlight w:val="yellow"/>
          <w:lang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 w:cs="Arial"/>
          <w:szCs w:val="20"/>
          <w:highlight w:val="yellow"/>
          <w:lang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 w:cs="Arial"/>
          <w:szCs w:val="20"/>
          <w:highlight w:val="yellow"/>
          <w:lang w:eastAsia="zh-CN"/>
        </w:rPr>
      </w:pPr>
    </w:p>
    <w:p w:rsidR="00FD6FC8" w:rsidRPr="003E2805" w:rsidRDefault="005A2FD8" w:rsidP="00964F43">
      <w:pPr>
        <w:keepLines/>
        <w:widowControl w:val="0"/>
        <w:spacing w:after="0" w:line="240" w:lineRule="auto"/>
        <w:jc w:val="center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Н</w:t>
      </w:r>
      <w:r w:rsidR="00FD6FC8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 xml:space="preserve">ачальник отдела финансов  _____________ </w:t>
      </w:r>
      <w:proofErr w:type="spellStart"/>
      <w:r w:rsidR="00FD6FC8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Г.</w:t>
      </w:r>
      <w:r w:rsidR="00FD6FC8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Р</w:t>
      </w:r>
      <w:r w:rsidR="00FD6FC8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.</w:t>
      </w:r>
      <w:r w:rsidR="00FD6FC8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Туктарова</w:t>
      </w:r>
      <w:proofErr w:type="spellEnd"/>
    </w:p>
    <w:p w:rsidR="003E2805" w:rsidRPr="003E2805" w:rsidRDefault="003E2805" w:rsidP="003E2805">
      <w:pPr>
        <w:keepLines/>
        <w:widowControl w:val="0"/>
        <w:spacing w:after="0" w:line="240" w:lineRule="auto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2A3856" w:rsidRPr="003E2805" w:rsidRDefault="002A3856" w:rsidP="002A3856">
      <w:pPr>
        <w:spacing w:after="0" w:line="240" w:lineRule="auto"/>
        <w:jc w:val="right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b/>
          <w:sz w:val="24"/>
          <w:szCs w:val="24"/>
          <w:lang w:eastAsia="ru-RU"/>
        </w:rPr>
        <w:t>Утверждаю:</w:t>
      </w:r>
    </w:p>
    <w:p w:rsidR="002A3856" w:rsidRPr="003E2805" w:rsidRDefault="002A3856" w:rsidP="002A3856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Гл</w:t>
      </w: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ав</w:t>
      </w: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а</w:t>
      </w: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администрации поселения муниципального образования</w:t>
      </w:r>
    </w:p>
    <w:p w:rsidR="002A3856" w:rsidRPr="00C10FAF" w:rsidRDefault="002A3856" w:rsidP="002A3856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«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Мулловское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городское поселение» 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Мелекесского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района Ульяновской области   </w:t>
      </w:r>
    </w:p>
    <w:p w:rsidR="002A3856" w:rsidRPr="003E2805" w:rsidRDefault="002A3856" w:rsidP="002A3856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3E2805" w:rsidRDefault="002A3856" w:rsidP="002A3856">
      <w:pPr>
        <w:keepLines/>
        <w:widowControl w:val="0"/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u w:val="single"/>
          <w:lang w:eastAsia="ru-RU"/>
        </w:rPr>
        <w:t xml:space="preserve">                               </w:t>
      </w: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/</w:t>
      </w:r>
      <w:proofErr w:type="spellStart"/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Г.К.Незаметдинова</w:t>
      </w:r>
      <w:proofErr w:type="spellEnd"/>
    </w:p>
    <w:p w:rsidR="002A3856" w:rsidRPr="003E2805" w:rsidRDefault="002A3856" w:rsidP="002A3856">
      <w:pPr>
        <w:keepLines/>
        <w:widowControl w:val="0"/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3E2805" w:rsidRPr="003E2805" w:rsidRDefault="003E2805" w:rsidP="003E2805">
      <w:pPr>
        <w:keepLines/>
        <w:widowControl w:val="0"/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Ежеквартальный отч</w:t>
      </w:r>
      <w:r w:rsidR="002A3856">
        <w:rPr>
          <w:rFonts w:ascii="PT Astra Serif" w:eastAsia="Times New Roman" w:hAnsi="PT Astra Serif" w:cs="Arial"/>
          <w:sz w:val="24"/>
          <w:szCs w:val="24"/>
          <w:lang w:eastAsia="zh-CN"/>
        </w:rPr>
        <w:t>ё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т о реализации муниципальной программы 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«Социальная поддержка населения в муниципальном образовании «</w:t>
      </w:r>
      <w:proofErr w:type="spellStart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Мулловское</w:t>
      </w:r>
      <w:proofErr w:type="spellEnd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городское поселение» 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proofErr w:type="spellStart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Мелекесского</w:t>
      </w:r>
      <w:proofErr w:type="spellEnd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района Ульяновской области» на 01.</w:t>
      </w:r>
      <w:r w:rsidR="002A3856">
        <w:rPr>
          <w:rFonts w:ascii="PT Astra Serif" w:eastAsia="Times New Roman" w:hAnsi="PT Astra Serif" w:cs="Arial"/>
          <w:sz w:val="24"/>
          <w:szCs w:val="24"/>
          <w:lang w:eastAsia="zh-CN"/>
        </w:rPr>
        <w:t>04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.202</w:t>
      </w:r>
      <w:r w:rsidR="00812B77">
        <w:rPr>
          <w:rFonts w:ascii="PT Astra Serif" w:eastAsia="Times New Roman" w:hAnsi="PT Astra Serif" w:cs="Arial"/>
          <w:sz w:val="24"/>
          <w:szCs w:val="24"/>
          <w:lang w:eastAsia="zh-CN"/>
        </w:rPr>
        <w:t>6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г.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8"/>
          <w:szCs w:val="28"/>
          <w:lang w:eastAsia="zh-CN"/>
        </w:rPr>
      </w:pPr>
    </w:p>
    <w:tbl>
      <w:tblPr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4"/>
        <w:gridCol w:w="2410"/>
        <w:gridCol w:w="1417"/>
        <w:gridCol w:w="1134"/>
        <w:gridCol w:w="1418"/>
      </w:tblGrid>
      <w:tr w:rsidR="003E2805" w:rsidRPr="003E2805" w:rsidTr="002A3856">
        <w:tc>
          <w:tcPr>
            <w:tcW w:w="9134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Наименование мероприятия</w:t>
            </w:r>
          </w:p>
        </w:tc>
        <w:tc>
          <w:tcPr>
            <w:tcW w:w="2410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Предусмотрено в бюджете,</w:t>
            </w:r>
          </w:p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 xml:space="preserve"> тыс. руб.</w:t>
            </w:r>
          </w:p>
        </w:tc>
        <w:tc>
          <w:tcPr>
            <w:tcW w:w="1417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Освоено средств,</w:t>
            </w:r>
          </w:p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 xml:space="preserve"> тыс. руб.</w:t>
            </w:r>
          </w:p>
        </w:tc>
        <w:tc>
          <w:tcPr>
            <w:tcW w:w="1134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% освоения</w:t>
            </w:r>
          </w:p>
        </w:tc>
        <w:tc>
          <w:tcPr>
            <w:tcW w:w="1418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Примечание</w:t>
            </w:r>
          </w:p>
        </w:tc>
      </w:tr>
      <w:tr w:rsidR="003E2805" w:rsidRPr="003E2805" w:rsidTr="002A3856">
        <w:tc>
          <w:tcPr>
            <w:tcW w:w="9134" w:type="dxa"/>
          </w:tcPr>
          <w:p w:rsidR="003E2805" w:rsidRPr="003E2805" w:rsidRDefault="00403E6D" w:rsidP="003E2805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/>
                <w:color w:val="000000"/>
                <w:lang w:eastAsia="ru-RU"/>
              </w:rPr>
              <w:t>Комплекс процессных мероприятий</w:t>
            </w:r>
            <w:r w:rsidRPr="00403E6D">
              <w:rPr>
                <w:rFonts w:ascii="PT Astra Serif" w:eastAsia="Times New Roman" w:hAnsi="PT Astra Serif"/>
                <w:color w:val="000000"/>
                <w:lang w:eastAsia="ru-RU"/>
              </w:rPr>
              <w:t xml:space="preserve"> "</w:t>
            </w:r>
            <w:r w:rsidRPr="00403E6D">
              <w:rPr>
                <w:rFonts w:ascii="PT Astra Serif" w:hAnsi="PT Astra Serif"/>
                <w:bCs/>
                <w:color w:val="000000"/>
              </w:rPr>
              <w:t>Поддержка населения</w:t>
            </w:r>
            <w:r w:rsidRPr="00403E6D">
              <w:rPr>
                <w:rFonts w:ascii="PT Astra Serif" w:eastAsia="Times New Roman" w:hAnsi="PT Astra Serif"/>
                <w:color w:val="000000"/>
                <w:lang w:eastAsia="ru-RU"/>
              </w:rPr>
              <w:t xml:space="preserve"> "</w:t>
            </w:r>
          </w:p>
        </w:tc>
        <w:tc>
          <w:tcPr>
            <w:tcW w:w="2410" w:type="dxa"/>
          </w:tcPr>
          <w:p w:rsidR="003E2805" w:rsidRPr="003E2805" w:rsidRDefault="002A3856" w:rsidP="002A3856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Arial"/>
                <w:bCs/>
                <w:sz w:val="24"/>
                <w:szCs w:val="20"/>
                <w:lang w:eastAsia="zh-CN"/>
              </w:rPr>
              <w:t>10</w:t>
            </w:r>
            <w:r w:rsidR="003E2805" w:rsidRPr="003E2805">
              <w:rPr>
                <w:rFonts w:ascii="PT Astra Serif" w:eastAsia="Times New Roman" w:hAnsi="PT Astra Serif" w:cs="Arial"/>
                <w:bCs/>
                <w:sz w:val="24"/>
                <w:szCs w:val="20"/>
                <w:lang w:eastAsia="zh-CN"/>
              </w:rPr>
              <w:t>,</w:t>
            </w:r>
            <w:r>
              <w:rPr>
                <w:rFonts w:ascii="PT Astra Serif" w:eastAsia="Times New Roman" w:hAnsi="PT Astra Serif" w:cs="Arial"/>
                <w:bCs/>
                <w:sz w:val="24"/>
                <w:szCs w:val="20"/>
                <w:lang w:eastAsia="zh-CN"/>
              </w:rPr>
              <w:t>0</w:t>
            </w:r>
            <w:r w:rsidR="003E2805" w:rsidRPr="003E2805">
              <w:rPr>
                <w:rFonts w:ascii="PT Astra Serif" w:eastAsia="Times New Roman" w:hAnsi="PT Astra Serif" w:cs="Arial"/>
                <w:bCs/>
                <w:sz w:val="24"/>
                <w:szCs w:val="20"/>
                <w:lang w:eastAsia="zh-CN"/>
              </w:rPr>
              <w:t>0000</w:t>
            </w:r>
          </w:p>
        </w:tc>
        <w:tc>
          <w:tcPr>
            <w:tcW w:w="1417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0,00000</w:t>
            </w:r>
          </w:p>
        </w:tc>
        <w:tc>
          <w:tcPr>
            <w:tcW w:w="1134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  <w:t>0%</w:t>
            </w:r>
          </w:p>
        </w:tc>
        <w:tc>
          <w:tcPr>
            <w:tcW w:w="1418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</w:p>
        </w:tc>
      </w:tr>
      <w:tr w:rsidR="003E2805" w:rsidRPr="003E2805" w:rsidTr="002A3856"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pacing w:after="0" w:line="240" w:lineRule="auto"/>
              <w:jc w:val="both"/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3E2805"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8"/>
                <w:lang w:eastAsia="ru-RU"/>
              </w:rPr>
              <w:t>«Социальная поддержка населения в муниципальном образовании «</w:t>
            </w:r>
            <w:proofErr w:type="spellStart"/>
            <w:r w:rsidRPr="003E2805"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8"/>
                <w:lang w:eastAsia="ru-RU"/>
              </w:rPr>
              <w:t>Мулловское</w:t>
            </w:r>
            <w:proofErr w:type="spellEnd"/>
            <w:r w:rsidRPr="003E2805"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8"/>
                <w:lang w:eastAsia="ru-RU"/>
              </w:rPr>
              <w:t xml:space="preserve"> городское поселение» </w:t>
            </w:r>
            <w:proofErr w:type="spellStart"/>
            <w:r w:rsidRPr="003E2805"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8"/>
                <w:lang w:eastAsia="ru-RU"/>
              </w:rPr>
              <w:t>Мелекесского</w:t>
            </w:r>
            <w:proofErr w:type="spellEnd"/>
            <w:r w:rsidRPr="003E2805"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8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2A3856" w:rsidP="002A3856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24"/>
                <w:szCs w:val="20"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bCs/>
                <w:sz w:val="24"/>
                <w:szCs w:val="20"/>
                <w:lang w:eastAsia="zh-CN"/>
              </w:rPr>
              <w:t>1</w:t>
            </w:r>
            <w:r w:rsidR="003E2805" w:rsidRPr="003E2805">
              <w:rPr>
                <w:rFonts w:ascii="PT Astra Serif" w:eastAsia="Times New Roman" w:hAnsi="PT Astra Serif" w:cs="Arial"/>
                <w:b/>
                <w:bCs/>
                <w:sz w:val="24"/>
                <w:szCs w:val="20"/>
                <w:lang w:eastAsia="zh-CN"/>
              </w:rPr>
              <w:t>0,</w:t>
            </w:r>
            <w:r>
              <w:rPr>
                <w:rFonts w:ascii="PT Astra Serif" w:eastAsia="Times New Roman" w:hAnsi="PT Astra Serif" w:cs="Arial"/>
                <w:b/>
                <w:bCs/>
                <w:sz w:val="24"/>
                <w:szCs w:val="20"/>
                <w:lang w:eastAsia="zh-CN"/>
              </w:rPr>
              <w:t>0</w:t>
            </w:r>
            <w:r w:rsidR="003E2805" w:rsidRPr="003E2805">
              <w:rPr>
                <w:rFonts w:ascii="PT Astra Serif" w:eastAsia="Times New Roman" w:hAnsi="PT Astra Serif" w:cs="Arial"/>
                <w:b/>
                <w:bCs/>
                <w:sz w:val="24"/>
                <w:szCs w:val="20"/>
                <w:lang w:eastAsia="zh-CN"/>
              </w:rPr>
              <w:t>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4"/>
                <w:szCs w:val="24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b/>
                <w:sz w:val="24"/>
                <w:szCs w:val="24"/>
                <w:lang w:eastAsia="zh-CN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4"/>
                <w:szCs w:val="24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b/>
                <w:sz w:val="24"/>
                <w:szCs w:val="24"/>
                <w:lang w:eastAsia="zh-CN"/>
              </w:rPr>
              <w:t>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zh-CN"/>
              </w:rPr>
            </w:pPr>
          </w:p>
        </w:tc>
      </w:tr>
    </w:tbl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2A3856" w:rsidRPr="003E2805" w:rsidRDefault="00812B77" w:rsidP="003B742E">
      <w:pPr>
        <w:keepLines/>
        <w:widowControl w:val="0"/>
        <w:spacing w:after="0" w:line="240" w:lineRule="auto"/>
        <w:jc w:val="center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Н</w:t>
      </w:r>
      <w:r w:rsidR="002A3856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 xml:space="preserve">ачальник отдела финансов  _____________ </w:t>
      </w:r>
      <w:proofErr w:type="spellStart"/>
      <w:r w:rsidR="002A3856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Г.</w:t>
      </w:r>
      <w:r w:rsidR="002A3856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Р</w:t>
      </w:r>
      <w:r w:rsidR="002A3856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.</w:t>
      </w:r>
      <w:r w:rsidR="002A3856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Туктарова</w:t>
      </w:r>
      <w:proofErr w:type="spellEnd"/>
    </w:p>
    <w:p w:rsidR="002A3856" w:rsidRPr="003E2805" w:rsidRDefault="002A3856" w:rsidP="002A3856">
      <w:pPr>
        <w:keepLines/>
        <w:widowControl w:val="0"/>
        <w:spacing w:after="0" w:line="240" w:lineRule="auto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2A3856" w:rsidRPr="003E2805" w:rsidRDefault="002A3856" w:rsidP="002A3856">
      <w:pPr>
        <w:spacing w:after="0" w:line="240" w:lineRule="auto"/>
        <w:jc w:val="right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b/>
          <w:sz w:val="24"/>
          <w:szCs w:val="24"/>
          <w:lang w:eastAsia="ru-RU"/>
        </w:rPr>
        <w:t>Утверждаю:</w:t>
      </w:r>
    </w:p>
    <w:p w:rsidR="002A3856" w:rsidRPr="003E2805" w:rsidRDefault="002A3856" w:rsidP="002A3856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Гл</w:t>
      </w: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ав</w:t>
      </w: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а</w:t>
      </w: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администрации поселения муниципального образования</w:t>
      </w:r>
    </w:p>
    <w:p w:rsidR="002A3856" w:rsidRPr="00C10FAF" w:rsidRDefault="002A3856" w:rsidP="002A3856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«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Мулловское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городское поселение» 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Мелекесского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района Ульяновской области   </w:t>
      </w:r>
    </w:p>
    <w:p w:rsidR="002A3856" w:rsidRPr="003E2805" w:rsidRDefault="002A3856" w:rsidP="002A3856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2A3856" w:rsidRDefault="002A3856" w:rsidP="002A3856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u w:val="single"/>
          <w:lang w:eastAsia="ru-RU"/>
        </w:rPr>
        <w:t xml:space="preserve">                               </w:t>
      </w: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/</w:t>
      </w:r>
      <w:proofErr w:type="spellStart"/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Г.К.Незаметдинова</w:t>
      </w:r>
      <w:proofErr w:type="spellEnd"/>
    </w:p>
    <w:p w:rsidR="003E2805" w:rsidRPr="003E2805" w:rsidRDefault="003E2805" w:rsidP="002A3856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                                                                                    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,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Ежеквартальный отч</w:t>
      </w:r>
      <w:r w:rsidR="002A3856">
        <w:rPr>
          <w:rFonts w:ascii="PT Astra Serif" w:eastAsia="Times New Roman" w:hAnsi="PT Astra Serif" w:cs="Arial"/>
          <w:sz w:val="24"/>
          <w:szCs w:val="24"/>
          <w:lang w:eastAsia="zh-CN"/>
        </w:rPr>
        <w:t>ё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т о реализации муниципальной программы 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«Развитие муниципального управления в муниципальном образовании 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«</w:t>
      </w:r>
      <w:proofErr w:type="spellStart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Мулловское</w:t>
      </w:r>
      <w:proofErr w:type="spellEnd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городское поселение» </w:t>
      </w:r>
      <w:proofErr w:type="spellStart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Мелекесского</w:t>
      </w:r>
      <w:proofErr w:type="spellEnd"/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 района Ульяновской области» на 01.</w:t>
      </w:r>
      <w:r w:rsidR="002A3856">
        <w:rPr>
          <w:rFonts w:ascii="PT Astra Serif" w:eastAsia="Times New Roman" w:hAnsi="PT Astra Serif" w:cs="Arial"/>
          <w:sz w:val="24"/>
          <w:szCs w:val="24"/>
          <w:lang w:eastAsia="zh-CN"/>
        </w:rPr>
        <w:t>04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.202</w:t>
      </w:r>
      <w:r w:rsidR="00777B68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6 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г.</w:t>
      </w:r>
    </w:p>
    <w:p w:rsidR="003E2805" w:rsidRPr="003E2805" w:rsidRDefault="003E2805" w:rsidP="003E2805">
      <w:pPr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8"/>
          <w:szCs w:val="28"/>
          <w:lang w:eastAsia="zh-CN"/>
        </w:rPr>
      </w:pP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01"/>
        <w:gridCol w:w="1985"/>
        <w:gridCol w:w="1560"/>
        <w:gridCol w:w="1134"/>
        <w:gridCol w:w="1417"/>
      </w:tblGrid>
      <w:tr w:rsidR="003E2805" w:rsidRPr="003E2805" w:rsidTr="002A3856">
        <w:tc>
          <w:tcPr>
            <w:tcW w:w="9701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Наименование мероприятия</w:t>
            </w:r>
          </w:p>
        </w:tc>
        <w:tc>
          <w:tcPr>
            <w:tcW w:w="1985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Предусмотрено в бюджете,</w:t>
            </w:r>
          </w:p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 xml:space="preserve"> тыс. руб.</w:t>
            </w:r>
          </w:p>
        </w:tc>
        <w:tc>
          <w:tcPr>
            <w:tcW w:w="1560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Освоено средств,</w:t>
            </w:r>
          </w:p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 xml:space="preserve"> тыс. руб.</w:t>
            </w:r>
          </w:p>
        </w:tc>
        <w:tc>
          <w:tcPr>
            <w:tcW w:w="1134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% освоения</w:t>
            </w:r>
          </w:p>
        </w:tc>
        <w:tc>
          <w:tcPr>
            <w:tcW w:w="1417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Примечание</w:t>
            </w:r>
          </w:p>
        </w:tc>
      </w:tr>
      <w:tr w:rsidR="003E2805" w:rsidRPr="003E2805" w:rsidTr="002A3856">
        <w:trPr>
          <w:trHeight w:val="371"/>
        </w:trPr>
        <w:tc>
          <w:tcPr>
            <w:tcW w:w="9701" w:type="dxa"/>
          </w:tcPr>
          <w:p w:rsidR="003E2805" w:rsidRPr="002F1B6F" w:rsidRDefault="002F1B6F" w:rsidP="003E2805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/>
                <w:lang w:eastAsia="zh-CN" w:bidi="hi-IN"/>
              </w:rPr>
            </w:pPr>
            <w:r w:rsidRPr="002F1B6F">
              <w:rPr>
                <w:rFonts w:ascii="PT Astra Serif" w:hAnsi="PT Astra Serif"/>
                <w:szCs w:val="18"/>
                <w:lang w:eastAsia="ru-RU"/>
              </w:rPr>
              <w:t>Комплекс процессных мероприятий «Обеспечение реализации муниципальной программы»</w:t>
            </w:r>
          </w:p>
        </w:tc>
        <w:tc>
          <w:tcPr>
            <w:tcW w:w="1985" w:type="dxa"/>
          </w:tcPr>
          <w:p w:rsidR="003E2805" w:rsidRPr="00777B68" w:rsidRDefault="00777B68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777B68">
              <w:rPr>
                <w:rFonts w:ascii="PT Astra Serif" w:hAnsi="PT Astra Serif"/>
                <w:bCs/>
                <w:color w:val="000000"/>
                <w:szCs w:val="20"/>
              </w:rPr>
              <w:t>6125,79924</w:t>
            </w:r>
          </w:p>
        </w:tc>
        <w:tc>
          <w:tcPr>
            <w:tcW w:w="1560" w:type="dxa"/>
          </w:tcPr>
          <w:p w:rsidR="003E2805" w:rsidRPr="003E2805" w:rsidRDefault="00777B68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Arial"/>
                <w:lang w:eastAsia="ru-RU"/>
              </w:rPr>
              <w:t>802,51830</w:t>
            </w:r>
          </w:p>
        </w:tc>
        <w:tc>
          <w:tcPr>
            <w:tcW w:w="1134" w:type="dxa"/>
          </w:tcPr>
          <w:p w:rsidR="003E2805" w:rsidRPr="003E2805" w:rsidRDefault="00777B68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>
              <w:rPr>
                <w:rFonts w:ascii="PT Astra Serif" w:eastAsia="Times New Roman" w:hAnsi="PT Astra Serif" w:cs="Arial"/>
                <w:lang w:eastAsia="zh-CN"/>
              </w:rPr>
              <w:t>13,1</w:t>
            </w:r>
            <w:r w:rsidR="003E2805" w:rsidRPr="003E2805">
              <w:rPr>
                <w:rFonts w:ascii="PT Astra Serif" w:eastAsia="Times New Roman" w:hAnsi="PT Astra Serif" w:cs="Arial"/>
                <w:lang w:eastAsia="zh-CN"/>
              </w:rPr>
              <w:t>%</w:t>
            </w:r>
          </w:p>
        </w:tc>
        <w:tc>
          <w:tcPr>
            <w:tcW w:w="1417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3E2805" w:rsidRPr="003E2805" w:rsidTr="002A3856">
        <w:tc>
          <w:tcPr>
            <w:tcW w:w="9701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both"/>
              <w:rPr>
                <w:rFonts w:ascii="PT Astra Serif" w:eastAsia="Times New Roman" w:hAnsi="PT Astra Serif" w:cs="Arial"/>
                <w:b/>
                <w:lang w:eastAsia="ru-RU"/>
              </w:rPr>
            </w:pPr>
            <w:r w:rsidRPr="003E2805">
              <w:rPr>
                <w:rFonts w:ascii="PT Astra Serif" w:eastAsia="Times New Roman" w:hAnsi="PT Astra Serif" w:cs="Arial"/>
                <w:b/>
                <w:lang w:eastAsia="ru-RU"/>
              </w:rPr>
              <w:t xml:space="preserve">Итого по программе </w:t>
            </w:r>
          </w:p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both"/>
              <w:rPr>
                <w:rFonts w:ascii="PT Astra Serif" w:eastAsia="Times New Roman" w:hAnsi="PT Astra Serif" w:cs="Arial"/>
                <w:b/>
                <w:lang w:eastAsia="ru-RU"/>
              </w:rPr>
            </w:pPr>
            <w:r w:rsidRPr="003E2805">
              <w:rPr>
                <w:rFonts w:ascii="PT Astra Serif" w:eastAsia="Times New Roman" w:hAnsi="PT Astra Serif" w:cs="Arial"/>
                <w:b/>
                <w:bCs/>
                <w:lang w:eastAsia="ru-RU" w:bidi="en-US"/>
              </w:rPr>
              <w:t>«</w:t>
            </w:r>
            <w:r w:rsidRPr="003E2805">
              <w:rPr>
                <w:rFonts w:ascii="PT Astra Serif" w:eastAsia="Times New Roman" w:hAnsi="PT Astra Serif" w:cs="Arial"/>
                <w:b/>
                <w:bCs/>
                <w:color w:val="000000"/>
                <w:lang w:eastAsia="zh-CN"/>
              </w:rPr>
              <w:t>Развитие муниципального управления в муниципальном образовании «</w:t>
            </w:r>
            <w:proofErr w:type="spellStart"/>
            <w:r w:rsidRPr="003E2805">
              <w:rPr>
                <w:rFonts w:ascii="PT Astra Serif" w:eastAsia="Times New Roman" w:hAnsi="PT Astra Serif" w:cs="Arial"/>
                <w:b/>
                <w:bCs/>
                <w:color w:val="000000"/>
                <w:lang w:eastAsia="zh-CN"/>
              </w:rPr>
              <w:t>Мулловское</w:t>
            </w:r>
            <w:proofErr w:type="spellEnd"/>
            <w:r w:rsidRPr="003E2805">
              <w:rPr>
                <w:rFonts w:ascii="PT Astra Serif" w:eastAsia="Times New Roman" w:hAnsi="PT Astra Serif" w:cs="Arial"/>
                <w:b/>
                <w:bCs/>
                <w:color w:val="000000"/>
                <w:lang w:eastAsia="zh-CN"/>
              </w:rPr>
              <w:t xml:space="preserve"> городское поселение» </w:t>
            </w:r>
            <w:proofErr w:type="spellStart"/>
            <w:r w:rsidRPr="003E2805">
              <w:rPr>
                <w:rFonts w:ascii="PT Astra Serif" w:eastAsia="Times New Roman" w:hAnsi="PT Astra Serif" w:cs="Arial"/>
                <w:b/>
                <w:bCs/>
                <w:color w:val="000000"/>
                <w:lang w:eastAsia="zh-CN"/>
              </w:rPr>
              <w:t>Мелекесского</w:t>
            </w:r>
            <w:proofErr w:type="spellEnd"/>
            <w:r w:rsidRPr="003E2805">
              <w:rPr>
                <w:rFonts w:ascii="PT Astra Serif" w:eastAsia="Times New Roman" w:hAnsi="PT Astra Serif" w:cs="Arial"/>
                <w:b/>
                <w:bCs/>
                <w:color w:val="000000"/>
                <w:lang w:eastAsia="zh-CN"/>
              </w:rPr>
              <w:t xml:space="preserve">  района Ульяновской области</w:t>
            </w:r>
            <w:r w:rsidRPr="003E2805">
              <w:rPr>
                <w:rFonts w:ascii="PT Astra Serif" w:eastAsia="Times New Roman" w:hAnsi="PT Astra Serif" w:cs="Arial"/>
                <w:b/>
                <w:bCs/>
                <w:lang w:eastAsia="ru-RU" w:bidi="en-US"/>
              </w:rPr>
              <w:t>»</w:t>
            </w:r>
            <w:r w:rsidRPr="003E2805">
              <w:rPr>
                <w:rFonts w:ascii="PT Astra Serif" w:eastAsia="Times New Roman" w:hAnsi="PT Astra Serif" w:cs="Arial"/>
                <w:b/>
                <w:lang w:eastAsia="zh-CN"/>
              </w:rPr>
              <w:t> </w:t>
            </w:r>
          </w:p>
        </w:tc>
        <w:tc>
          <w:tcPr>
            <w:tcW w:w="1985" w:type="dxa"/>
          </w:tcPr>
          <w:p w:rsidR="003E2805" w:rsidRPr="00777B68" w:rsidRDefault="00777B68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 w:rsidRPr="00777B68">
              <w:rPr>
                <w:rFonts w:ascii="PT Astra Serif" w:hAnsi="PT Astra Serif"/>
                <w:b/>
                <w:bCs/>
                <w:color w:val="000000"/>
                <w:szCs w:val="20"/>
              </w:rPr>
              <w:t>6125,79924</w:t>
            </w:r>
          </w:p>
        </w:tc>
        <w:tc>
          <w:tcPr>
            <w:tcW w:w="1560" w:type="dxa"/>
          </w:tcPr>
          <w:p w:rsidR="003E2805" w:rsidRPr="003E2805" w:rsidRDefault="00777B68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lang w:eastAsia="zh-CN"/>
              </w:rPr>
              <w:t>802,51830</w:t>
            </w:r>
          </w:p>
        </w:tc>
        <w:tc>
          <w:tcPr>
            <w:tcW w:w="1134" w:type="dxa"/>
          </w:tcPr>
          <w:p w:rsidR="003E2805" w:rsidRPr="003E2805" w:rsidRDefault="00777B68" w:rsidP="003E2805">
            <w:pPr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>
              <w:rPr>
                <w:rFonts w:ascii="PT Astra Serif" w:eastAsia="Times New Roman" w:hAnsi="PT Astra Serif" w:cs="Arial"/>
                <w:b/>
                <w:lang w:eastAsia="zh-CN"/>
              </w:rPr>
              <w:t>13,1</w:t>
            </w:r>
            <w:r w:rsidR="003E2805" w:rsidRPr="003E2805">
              <w:rPr>
                <w:rFonts w:ascii="PT Astra Serif" w:eastAsia="Times New Roman" w:hAnsi="PT Astra Serif" w:cs="Arial"/>
                <w:b/>
                <w:lang w:eastAsia="zh-CN"/>
              </w:rPr>
              <w:t>%</w:t>
            </w:r>
          </w:p>
        </w:tc>
        <w:tc>
          <w:tcPr>
            <w:tcW w:w="1417" w:type="dxa"/>
          </w:tcPr>
          <w:p w:rsidR="003E2805" w:rsidRPr="003E2805" w:rsidRDefault="003E2805" w:rsidP="003E2805">
            <w:pPr>
              <w:suppressAutoHyphens/>
              <w:autoSpaceDE w:val="0"/>
              <w:spacing w:after="0" w:line="240" w:lineRule="auto"/>
              <w:jc w:val="both"/>
              <w:rPr>
                <w:rFonts w:ascii="PT Astra Serif" w:eastAsia="Times New Roman" w:hAnsi="PT Astra Serif" w:cs="Arial"/>
                <w:b/>
                <w:lang w:eastAsia="zh-CN"/>
              </w:rPr>
            </w:pPr>
          </w:p>
        </w:tc>
      </w:tr>
    </w:tbl>
    <w:p w:rsidR="003E2805" w:rsidRPr="003E2805" w:rsidRDefault="003E2805" w:rsidP="003E2805">
      <w:pPr>
        <w:spacing w:after="0" w:line="240" w:lineRule="auto"/>
        <w:jc w:val="both"/>
        <w:rPr>
          <w:rFonts w:eastAsia="Times New Roman"/>
          <w:sz w:val="24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2A3856" w:rsidRPr="003E2805" w:rsidRDefault="00777B68" w:rsidP="002F1B6F">
      <w:pPr>
        <w:keepLines/>
        <w:widowControl w:val="0"/>
        <w:spacing w:after="0" w:line="240" w:lineRule="auto"/>
        <w:jc w:val="center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Н</w:t>
      </w:r>
      <w:r w:rsidR="002A3856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 xml:space="preserve">ачальник отдела финансов  _____________ </w:t>
      </w:r>
      <w:proofErr w:type="spellStart"/>
      <w:r w:rsidR="002A3856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Г.</w:t>
      </w:r>
      <w:r w:rsidR="002A3856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Р</w:t>
      </w:r>
      <w:r w:rsidR="002A3856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.</w:t>
      </w:r>
      <w:r w:rsidR="002A3856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Туктарова</w:t>
      </w:r>
      <w:proofErr w:type="spellEnd"/>
    </w:p>
    <w:p w:rsidR="002A3856" w:rsidRPr="003E2805" w:rsidRDefault="002A3856" w:rsidP="002A3856">
      <w:pPr>
        <w:keepLines/>
        <w:widowControl w:val="0"/>
        <w:spacing w:after="0" w:line="240" w:lineRule="auto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2A3856">
      <w:pPr>
        <w:spacing w:after="0" w:line="240" w:lineRule="auto"/>
        <w:rPr>
          <w:rFonts w:ascii="PT Astra Serif" w:eastAsia="Times New Roman" w:hAnsi="PT Astra Serif"/>
          <w:b/>
          <w:lang w:eastAsia="ru-RU"/>
        </w:rPr>
      </w:pPr>
    </w:p>
    <w:p w:rsidR="003E2805" w:rsidRDefault="003E2805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D10EF4" w:rsidRDefault="00D10EF4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D10EF4" w:rsidRDefault="00D10EF4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D10EF4" w:rsidRDefault="00D10EF4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D10EF4" w:rsidRDefault="00D10EF4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2F1B6F" w:rsidRPr="003E2805" w:rsidRDefault="002F1B6F" w:rsidP="003E2805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2A3856" w:rsidRPr="003E2805" w:rsidRDefault="002A3856" w:rsidP="002A3856">
      <w:pPr>
        <w:spacing w:after="0" w:line="240" w:lineRule="auto"/>
        <w:jc w:val="right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b/>
          <w:sz w:val="24"/>
          <w:szCs w:val="24"/>
          <w:lang w:eastAsia="ru-RU"/>
        </w:rPr>
        <w:t>Утверждаю:</w:t>
      </w:r>
    </w:p>
    <w:p w:rsidR="002A3856" w:rsidRPr="003E2805" w:rsidRDefault="002A3856" w:rsidP="002A3856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Гл</w:t>
      </w: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ав</w:t>
      </w: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а</w:t>
      </w: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администрации поселения муниципального образования</w:t>
      </w:r>
    </w:p>
    <w:p w:rsidR="002A3856" w:rsidRPr="00C10FAF" w:rsidRDefault="002A3856" w:rsidP="002A3856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«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Мулловское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городское поселение» 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Мелекесского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района Ульяновской области   </w:t>
      </w:r>
    </w:p>
    <w:p w:rsidR="002A3856" w:rsidRPr="003E2805" w:rsidRDefault="002A3856" w:rsidP="002A3856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2A3856" w:rsidRDefault="002A3856" w:rsidP="002A3856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u w:val="single"/>
          <w:lang w:eastAsia="ru-RU"/>
        </w:rPr>
        <w:t xml:space="preserve">                               </w:t>
      </w: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/</w:t>
      </w:r>
      <w:proofErr w:type="spellStart"/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Г.К.Незаметдинова</w:t>
      </w:r>
      <w:proofErr w:type="spellEnd"/>
    </w:p>
    <w:p w:rsidR="003E2805" w:rsidRPr="003E2805" w:rsidRDefault="003E2805" w:rsidP="003E2805">
      <w:pPr>
        <w:keepLines/>
        <w:widowControl w:val="0"/>
        <w:autoSpaceDE w:val="0"/>
        <w:spacing w:after="0" w:line="240" w:lineRule="auto"/>
        <w:jc w:val="right"/>
        <w:rPr>
          <w:rFonts w:ascii="PT Astra Serif" w:eastAsia="Times New Roman" w:hAnsi="PT Astra Serif" w:cs="Arial"/>
          <w:sz w:val="28"/>
          <w:szCs w:val="28"/>
          <w:lang w:eastAsia="zh-CN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Ежеквартальный отч</w:t>
      </w:r>
      <w:r w:rsidR="00D10EF4">
        <w:rPr>
          <w:rFonts w:ascii="PT Astra Serif" w:eastAsia="Times New Roman" w:hAnsi="PT Astra Serif" w:cs="Arial"/>
          <w:sz w:val="24"/>
          <w:szCs w:val="24"/>
          <w:lang w:eastAsia="zh-CN"/>
        </w:rPr>
        <w:t>ё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т  о реализации муниципальной программы</w:t>
      </w:r>
    </w:p>
    <w:p w:rsidR="003E2805" w:rsidRPr="003E2805" w:rsidRDefault="003E2805" w:rsidP="00AC7351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«</w:t>
      </w:r>
      <w:r w:rsidR="00AC7351" w:rsidRPr="00AC7351">
        <w:rPr>
          <w:rFonts w:ascii="PT Astra Serif" w:hAnsi="PT Astra Serif"/>
          <w:bCs/>
          <w:color w:val="000000"/>
          <w:sz w:val="24"/>
          <w:szCs w:val="24"/>
        </w:rPr>
        <w:t>Поддержка местных инициатив граждан в муниципальном образовании «</w:t>
      </w:r>
      <w:proofErr w:type="spellStart"/>
      <w:r w:rsidR="00AC7351" w:rsidRPr="00AC7351">
        <w:rPr>
          <w:rFonts w:ascii="PT Astra Serif" w:hAnsi="PT Astra Serif"/>
          <w:bCs/>
          <w:color w:val="000000"/>
          <w:sz w:val="24"/>
          <w:szCs w:val="24"/>
        </w:rPr>
        <w:t>Мулловское</w:t>
      </w:r>
      <w:proofErr w:type="spellEnd"/>
      <w:r w:rsidR="00AC7351" w:rsidRPr="00AC7351">
        <w:rPr>
          <w:rFonts w:ascii="PT Astra Serif" w:hAnsi="PT Astra Serif"/>
          <w:bCs/>
          <w:color w:val="000000"/>
          <w:sz w:val="24"/>
          <w:szCs w:val="24"/>
        </w:rPr>
        <w:t xml:space="preserve"> городское поселение» </w:t>
      </w:r>
      <w:proofErr w:type="spellStart"/>
      <w:r w:rsidR="00AC7351" w:rsidRPr="00AC7351">
        <w:rPr>
          <w:rFonts w:ascii="PT Astra Serif" w:hAnsi="PT Astra Serif"/>
          <w:bCs/>
          <w:color w:val="000000"/>
          <w:sz w:val="24"/>
          <w:szCs w:val="24"/>
        </w:rPr>
        <w:t>Мелекесского</w:t>
      </w:r>
      <w:proofErr w:type="spellEnd"/>
      <w:r w:rsidR="00AC7351" w:rsidRPr="00AC7351">
        <w:rPr>
          <w:rFonts w:ascii="PT Astra Serif" w:hAnsi="PT Astra Serif"/>
          <w:bCs/>
          <w:color w:val="000000"/>
          <w:sz w:val="24"/>
          <w:szCs w:val="24"/>
        </w:rPr>
        <w:t xml:space="preserve"> района Ульяновской области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» на 01.</w:t>
      </w:r>
      <w:r w:rsidR="00D10EF4">
        <w:rPr>
          <w:rFonts w:ascii="PT Astra Serif" w:eastAsia="Times New Roman" w:hAnsi="PT Astra Serif" w:cs="Arial"/>
          <w:sz w:val="24"/>
          <w:szCs w:val="24"/>
          <w:lang w:eastAsia="zh-CN"/>
        </w:rPr>
        <w:t>04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.202</w:t>
      </w:r>
      <w:r w:rsidR="00AC7351">
        <w:rPr>
          <w:rFonts w:ascii="PT Astra Serif" w:eastAsia="Times New Roman" w:hAnsi="PT Astra Serif" w:cs="Arial"/>
          <w:sz w:val="24"/>
          <w:szCs w:val="24"/>
          <w:lang w:eastAsia="zh-CN"/>
        </w:rPr>
        <w:t>6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г.</w:t>
      </w:r>
    </w:p>
    <w:p w:rsidR="003E2805" w:rsidRPr="003E2805" w:rsidRDefault="003E2805" w:rsidP="003E2805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8"/>
          <w:szCs w:val="28"/>
          <w:lang w:eastAsia="zh-CN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93"/>
        <w:gridCol w:w="1701"/>
        <w:gridCol w:w="1559"/>
        <w:gridCol w:w="1559"/>
        <w:gridCol w:w="1559"/>
      </w:tblGrid>
      <w:tr w:rsidR="003E2805" w:rsidRPr="003E2805" w:rsidTr="00D10EF4">
        <w:tc>
          <w:tcPr>
            <w:tcW w:w="8993" w:type="dxa"/>
          </w:tcPr>
          <w:p w:rsidR="003E2805" w:rsidRPr="003E2805" w:rsidRDefault="003E2805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Наименование мероприятия</w:t>
            </w:r>
          </w:p>
        </w:tc>
        <w:tc>
          <w:tcPr>
            <w:tcW w:w="1701" w:type="dxa"/>
          </w:tcPr>
          <w:p w:rsidR="003E2805" w:rsidRPr="003E2805" w:rsidRDefault="003E2805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Предусмотрено в бюджете,</w:t>
            </w:r>
          </w:p>
          <w:p w:rsidR="003E2805" w:rsidRPr="003E2805" w:rsidRDefault="003E2805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 xml:space="preserve"> тыс. руб.</w:t>
            </w:r>
          </w:p>
        </w:tc>
        <w:tc>
          <w:tcPr>
            <w:tcW w:w="1559" w:type="dxa"/>
          </w:tcPr>
          <w:p w:rsidR="003E2805" w:rsidRPr="003E2805" w:rsidRDefault="003E2805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Освоено средств,</w:t>
            </w:r>
          </w:p>
          <w:p w:rsidR="003E2805" w:rsidRPr="003E2805" w:rsidRDefault="003E2805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 xml:space="preserve"> тыс. руб.</w:t>
            </w:r>
          </w:p>
        </w:tc>
        <w:tc>
          <w:tcPr>
            <w:tcW w:w="1559" w:type="dxa"/>
          </w:tcPr>
          <w:p w:rsidR="003E2805" w:rsidRPr="003E2805" w:rsidRDefault="003E2805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% освоения</w:t>
            </w:r>
          </w:p>
        </w:tc>
        <w:tc>
          <w:tcPr>
            <w:tcW w:w="1559" w:type="dxa"/>
          </w:tcPr>
          <w:p w:rsidR="003E2805" w:rsidRPr="003E2805" w:rsidRDefault="003E2805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Примечание</w:t>
            </w:r>
          </w:p>
        </w:tc>
      </w:tr>
      <w:tr w:rsidR="003E2805" w:rsidRPr="003E2805" w:rsidTr="00D10EF4">
        <w:tc>
          <w:tcPr>
            <w:tcW w:w="8993" w:type="dxa"/>
          </w:tcPr>
          <w:p w:rsidR="003E2805" w:rsidRPr="002F1B6F" w:rsidRDefault="00AC7351" w:rsidP="003E2805">
            <w:pPr>
              <w:keepNext/>
              <w:widowControl w:val="0"/>
              <w:overflowPunct w:val="0"/>
              <w:autoSpaceDE w:val="0"/>
              <w:spacing w:after="0" w:line="240" w:lineRule="auto"/>
              <w:jc w:val="both"/>
              <w:rPr>
                <w:rFonts w:ascii="PT Astra Serif" w:eastAsia="Times New Roman" w:hAnsi="PT Astra Serif" w:cs="Arial"/>
                <w:lang w:eastAsia="zh-CN"/>
              </w:rPr>
            </w:pPr>
            <w:r w:rsidRPr="00AC7351">
              <w:rPr>
                <w:rFonts w:ascii="PT Astra Serif" w:hAnsi="PT Astra Serif"/>
                <w:color w:val="000000"/>
                <w:szCs w:val="20"/>
              </w:rPr>
              <w:t xml:space="preserve">Региональный приоритетный проект "Текущий ремонт кровли дома социальных услуг в </w:t>
            </w:r>
            <w:proofErr w:type="spellStart"/>
            <w:r w:rsidRPr="00AC7351">
              <w:rPr>
                <w:rFonts w:ascii="PT Astra Serif" w:hAnsi="PT Astra Serif"/>
                <w:color w:val="000000"/>
                <w:szCs w:val="20"/>
              </w:rPr>
              <w:t>р.п</w:t>
            </w:r>
            <w:proofErr w:type="spellEnd"/>
            <w:r w:rsidRPr="00AC7351">
              <w:rPr>
                <w:rFonts w:ascii="PT Astra Serif" w:hAnsi="PT Astra Serif"/>
                <w:color w:val="000000"/>
                <w:szCs w:val="20"/>
              </w:rPr>
              <w:t>. Мулловка"</w:t>
            </w:r>
          </w:p>
        </w:tc>
        <w:tc>
          <w:tcPr>
            <w:tcW w:w="1701" w:type="dxa"/>
          </w:tcPr>
          <w:p w:rsidR="003E2805" w:rsidRPr="003E2805" w:rsidRDefault="00AC7351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AC7351">
              <w:rPr>
                <w:rFonts w:ascii="PT Astra Serif" w:eastAsia="Times New Roman" w:hAnsi="PT Astra Serif"/>
                <w:bCs/>
                <w:color w:val="000000"/>
                <w:lang w:eastAsia="ru-RU"/>
              </w:rPr>
              <w:t>2888</w:t>
            </w:r>
            <w:r>
              <w:rPr>
                <w:rFonts w:ascii="PT Astra Serif" w:eastAsia="Times New Roman" w:hAnsi="PT Astra Serif"/>
                <w:bCs/>
                <w:color w:val="000000"/>
                <w:lang w:eastAsia="ru-RU"/>
              </w:rPr>
              <w:t>,775</w:t>
            </w:r>
            <w:r w:rsidRPr="00AC7351">
              <w:rPr>
                <w:rFonts w:ascii="PT Astra Serif" w:eastAsia="Times New Roman" w:hAnsi="PT Astra Serif"/>
                <w:bCs/>
                <w:color w:val="000000"/>
                <w:lang w:eastAsia="ru-RU"/>
              </w:rPr>
              <w:t>2</w:t>
            </w:r>
            <w:r>
              <w:rPr>
                <w:rFonts w:ascii="PT Astra Serif" w:eastAsia="Times New Roman" w:hAnsi="PT Astra Serif"/>
                <w:bCs/>
                <w:color w:val="000000"/>
                <w:lang w:eastAsia="ru-RU"/>
              </w:rPr>
              <w:t>0</w:t>
            </w:r>
          </w:p>
        </w:tc>
        <w:tc>
          <w:tcPr>
            <w:tcW w:w="1559" w:type="dxa"/>
          </w:tcPr>
          <w:p w:rsidR="003E2805" w:rsidRPr="003E2805" w:rsidRDefault="003E2805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0,00000</w:t>
            </w:r>
          </w:p>
        </w:tc>
        <w:tc>
          <w:tcPr>
            <w:tcW w:w="1559" w:type="dxa"/>
          </w:tcPr>
          <w:p w:rsidR="003E2805" w:rsidRPr="003E2805" w:rsidRDefault="003E2805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0%</w:t>
            </w:r>
          </w:p>
        </w:tc>
        <w:tc>
          <w:tcPr>
            <w:tcW w:w="1559" w:type="dxa"/>
          </w:tcPr>
          <w:p w:rsidR="003E2805" w:rsidRPr="003E2805" w:rsidRDefault="003E2805" w:rsidP="003E2805">
            <w:pPr>
              <w:keepNext/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AC7351" w:rsidRPr="003E2805" w:rsidTr="00D10EF4">
        <w:tc>
          <w:tcPr>
            <w:tcW w:w="8993" w:type="dxa"/>
          </w:tcPr>
          <w:p w:rsidR="00AC7351" w:rsidRPr="00AC7351" w:rsidRDefault="00AC7351" w:rsidP="003E2805">
            <w:pPr>
              <w:keepNext/>
              <w:widowControl w:val="0"/>
              <w:overflowPunct w:val="0"/>
              <w:autoSpaceDE w:val="0"/>
              <w:spacing w:after="0" w:line="240" w:lineRule="auto"/>
              <w:jc w:val="both"/>
              <w:rPr>
                <w:rFonts w:ascii="PT Astra Serif" w:hAnsi="PT Astra Serif"/>
                <w:color w:val="000000"/>
                <w:szCs w:val="20"/>
              </w:rPr>
            </w:pPr>
            <w:r w:rsidRPr="00AC7351">
              <w:rPr>
                <w:rFonts w:ascii="PT Astra Serif" w:hAnsi="PT Astra Serif"/>
                <w:color w:val="000000"/>
                <w:szCs w:val="20"/>
              </w:rPr>
              <w:t xml:space="preserve">Региональный приоритетный проект "Текущий ремонт здания Дома Культуры в п. Лесной </w:t>
            </w:r>
            <w:proofErr w:type="spellStart"/>
            <w:r w:rsidRPr="00AC7351">
              <w:rPr>
                <w:rFonts w:ascii="PT Astra Serif" w:hAnsi="PT Astra Serif"/>
                <w:color w:val="000000"/>
                <w:szCs w:val="20"/>
              </w:rPr>
              <w:t>Мелекесского</w:t>
            </w:r>
            <w:proofErr w:type="spellEnd"/>
            <w:r w:rsidRPr="00AC7351">
              <w:rPr>
                <w:rFonts w:ascii="PT Astra Serif" w:hAnsi="PT Astra Serif"/>
                <w:color w:val="000000"/>
                <w:szCs w:val="20"/>
              </w:rPr>
              <w:t xml:space="preserve"> района Ульяновской области"</w:t>
            </w:r>
          </w:p>
        </w:tc>
        <w:tc>
          <w:tcPr>
            <w:tcW w:w="1701" w:type="dxa"/>
          </w:tcPr>
          <w:p w:rsidR="00AC7351" w:rsidRPr="00AC7351" w:rsidRDefault="00AC7351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/>
                <w:bCs/>
                <w:color w:val="000000"/>
                <w:lang w:eastAsia="ru-RU"/>
              </w:rPr>
            </w:pPr>
            <w:r w:rsidRPr="00AC7351">
              <w:rPr>
                <w:rFonts w:ascii="PT Astra Serif" w:hAnsi="PT Astra Serif"/>
                <w:color w:val="000000"/>
                <w:szCs w:val="20"/>
              </w:rPr>
              <w:t>597,13498</w:t>
            </w:r>
          </w:p>
        </w:tc>
        <w:tc>
          <w:tcPr>
            <w:tcW w:w="1559" w:type="dxa"/>
          </w:tcPr>
          <w:p w:rsidR="00AC7351" w:rsidRPr="003E2805" w:rsidRDefault="00AC7351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0,00000</w:t>
            </w:r>
          </w:p>
        </w:tc>
        <w:tc>
          <w:tcPr>
            <w:tcW w:w="1559" w:type="dxa"/>
          </w:tcPr>
          <w:p w:rsidR="00AC7351" w:rsidRPr="003E2805" w:rsidRDefault="00AC7351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0%</w:t>
            </w:r>
          </w:p>
        </w:tc>
        <w:tc>
          <w:tcPr>
            <w:tcW w:w="1559" w:type="dxa"/>
          </w:tcPr>
          <w:p w:rsidR="00AC7351" w:rsidRPr="003E2805" w:rsidRDefault="00AC7351" w:rsidP="003E2805">
            <w:pPr>
              <w:keepNext/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3E2805" w:rsidRPr="003E2805" w:rsidTr="00D10EF4">
        <w:tc>
          <w:tcPr>
            <w:tcW w:w="8993" w:type="dxa"/>
          </w:tcPr>
          <w:p w:rsidR="003E2805" w:rsidRPr="003E2805" w:rsidRDefault="003E2805" w:rsidP="003E2805">
            <w:pPr>
              <w:keepNext/>
              <w:widowControl w:val="0"/>
              <w:overflowPunct w:val="0"/>
              <w:autoSpaceDE w:val="0"/>
              <w:spacing w:after="0" w:line="240" w:lineRule="auto"/>
              <w:jc w:val="both"/>
              <w:rPr>
                <w:rFonts w:ascii="PT Astra Serif" w:eastAsia="Times New Roman" w:hAnsi="PT Astra Serif"/>
                <w:b/>
                <w:lang w:eastAsia="ru-RU"/>
              </w:rPr>
            </w:pPr>
            <w:r w:rsidRPr="003E2805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Итого по программе «</w:t>
            </w:r>
            <w:r w:rsidRPr="003E2805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Охрана окружающей среды в муниципальном образовании "</w:t>
            </w:r>
            <w:proofErr w:type="spellStart"/>
            <w:r w:rsidRPr="003E2805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Мулловское</w:t>
            </w:r>
            <w:proofErr w:type="spellEnd"/>
            <w:r w:rsidRPr="003E2805">
              <w:rPr>
                <w:rFonts w:ascii="PT Astra Serif" w:eastAsia="Times New Roman" w:hAnsi="PT Astra Serif" w:cs="Arial"/>
                <w:b/>
                <w:bCs/>
                <w:lang w:eastAsia="ru-RU"/>
              </w:rPr>
              <w:t xml:space="preserve"> городское поселение" </w:t>
            </w:r>
            <w:proofErr w:type="spellStart"/>
            <w:r w:rsidRPr="003E2805">
              <w:rPr>
                <w:rFonts w:ascii="PT Astra Serif" w:eastAsia="Times New Roman" w:hAnsi="PT Astra Serif" w:cs="Arial"/>
                <w:b/>
                <w:bCs/>
                <w:lang w:eastAsia="ru-RU"/>
              </w:rPr>
              <w:t>Мелекесского</w:t>
            </w:r>
            <w:proofErr w:type="spellEnd"/>
            <w:r w:rsidRPr="003E2805">
              <w:rPr>
                <w:rFonts w:ascii="PT Astra Serif" w:eastAsia="Times New Roman" w:hAnsi="PT Astra Serif" w:cs="Arial"/>
                <w:b/>
                <w:bCs/>
                <w:lang w:eastAsia="ru-RU"/>
              </w:rPr>
              <w:t xml:space="preserve"> района Ульяновской области</w:t>
            </w:r>
            <w:r w:rsidRPr="003E2805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»</w:t>
            </w:r>
          </w:p>
          <w:p w:rsidR="003E2805" w:rsidRPr="003E2805" w:rsidRDefault="003E2805" w:rsidP="003E2805">
            <w:pPr>
              <w:keepNext/>
              <w:widowControl w:val="0"/>
              <w:overflowPunct w:val="0"/>
              <w:autoSpaceDE w:val="0"/>
              <w:spacing w:after="0" w:line="240" w:lineRule="auto"/>
              <w:jc w:val="both"/>
              <w:rPr>
                <w:rFonts w:ascii="PT Astra Serif" w:eastAsia="Times New Roman" w:hAnsi="PT Astra Serif"/>
                <w:b/>
                <w:lang w:eastAsia="ru-RU"/>
              </w:rPr>
            </w:pPr>
          </w:p>
        </w:tc>
        <w:tc>
          <w:tcPr>
            <w:tcW w:w="1701" w:type="dxa"/>
          </w:tcPr>
          <w:p w:rsidR="003E2805" w:rsidRPr="003E2805" w:rsidRDefault="00AC7351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zh-CN"/>
              </w:rPr>
            </w:pPr>
            <w:r w:rsidRPr="00AC7351">
              <w:rPr>
                <w:rFonts w:ascii="PT Astra Serif" w:hAnsi="PT Astra Serif"/>
                <w:b/>
                <w:bCs/>
                <w:color w:val="000000"/>
                <w:szCs w:val="20"/>
              </w:rPr>
              <w:t>3485,91018</w:t>
            </w:r>
          </w:p>
        </w:tc>
        <w:tc>
          <w:tcPr>
            <w:tcW w:w="1559" w:type="dxa"/>
          </w:tcPr>
          <w:p w:rsidR="003E2805" w:rsidRPr="003E2805" w:rsidRDefault="003E2805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b/>
                <w:lang w:eastAsia="zh-CN"/>
              </w:rPr>
              <w:t>0,00000</w:t>
            </w:r>
          </w:p>
        </w:tc>
        <w:tc>
          <w:tcPr>
            <w:tcW w:w="1559" w:type="dxa"/>
          </w:tcPr>
          <w:p w:rsidR="003E2805" w:rsidRPr="003E2805" w:rsidRDefault="003E2805" w:rsidP="003E2805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b/>
                <w:lang w:eastAsia="zh-CN"/>
              </w:rPr>
              <w:t>0%</w:t>
            </w:r>
          </w:p>
        </w:tc>
        <w:tc>
          <w:tcPr>
            <w:tcW w:w="1559" w:type="dxa"/>
          </w:tcPr>
          <w:p w:rsidR="003E2805" w:rsidRPr="003E2805" w:rsidRDefault="003E2805" w:rsidP="003E2805">
            <w:pPr>
              <w:keepNext/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</w:tbl>
    <w:p w:rsidR="003E2805" w:rsidRP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center"/>
        <w:outlineLvl w:val="1"/>
        <w:rPr>
          <w:rFonts w:ascii="PT Astra Serif" w:eastAsia="Times New Roman" w:hAnsi="PT Astra Serif" w:cs="Arial"/>
          <w:color w:val="000000" w:themeColor="text1"/>
          <w:sz w:val="28"/>
          <w:szCs w:val="20"/>
          <w:lang w:eastAsia="zh-CN"/>
        </w:rPr>
      </w:pPr>
    </w:p>
    <w:p w:rsidR="003E2805" w:rsidRPr="003E2805" w:rsidRDefault="003E2805" w:rsidP="003E2805">
      <w:pPr>
        <w:suppressAutoHyphens/>
        <w:autoSpaceDE w:val="0"/>
        <w:spacing w:after="0" w:line="240" w:lineRule="auto"/>
        <w:jc w:val="center"/>
        <w:outlineLvl w:val="1"/>
        <w:rPr>
          <w:rFonts w:ascii="PT Astra Serif" w:eastAsia="Times New Roman" w:hAnsi="PT Astra Serif" w:cs="Arial"/>
          <w:color w:val="000000" w:themeColor="text1"/>
          <w:sz w:val="28"/>
          <w:szCs w:val="20"/>
          <w:lang w:eastAsia="zh-CN"/>
        </w:rPr>
      </w:pPr>
    </w:p>
    <w:p w:rsidR="00D10EF4" w:rsidRPr="003E2805" w:rsidRDefault="00D10EF4" w:rsidP="00D10EF4">
      <w:pPr>
        <w:spacing w:after="0" w:line="240" w:lineRule="auto"/>
        <w:rPr>
          <w:rFonts w:eastAsia="Times New Roman"/>
          <w:lang w:eastAsia="ru-RU"/>
        </w:rPr>
      </w:pPr>
    </w:p>
    <w:p w:rsidR="00D10EF4" w:rsidRPr="003E2805" w:rsidRDefault="00AC7351" w:rsidP="009C132B">
      <w:pPr>
        <w:keepLines/>
        <w:widowControl w:val="0"/>
        <w:spacing w:after="0" w:line="240" w:lineRule="auto"/>
        <w:jc w:val="center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Н</w:t>
      </w:r>
      <w:r w:rsidR="00D10EF4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 xml:space="preserve">ачальник отдела финансов  _____________ </w:t>
      </w:r>
      <w:proofErr w:type="spellStart"/>
      <w:r w:rsidR="00D10EF4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Г.</w:t>
      </w:r>
      <w:r w:rsidR="00D10EF4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Р</w:t>
      </w:r>
      <w:r w:rsidR="00D10EF4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.</w:t>
      </w:r>
      <w:r w:rsidR="00D10EF4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Туктарова</w:t>
      </w:r>
      <w:proofErr w:type="spellEnd"/>
    </w:p>
    <w:p w:rsidR="00D10EF4" w:rsidRPr="003E2805" w:rsidRDefault="00D10EF4" w:rsidP="00D10EF4">
      <w:pPr>
        <w:keepLines/>
        <w:widowControl w:val="0"/>
        <w:spacing w:after="0" w:line="240" w:lineRule="auto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</w:p>
    <w:p w:rsidR="003E2805" w:rsidRDefault="003E2805" w:rsidP="003E2805">
      <w:pPr>
        <w:spacing w:after="0" w:line="240" w:lineRule="auto"/>
        <w:rPr>
          <w:rFonts w:eastAsia="Times New Roman"/>
          <w:lang w:eastAsia="ru-RU"/>
        </w:rPr>
      </w:pPr>
    </w:p>
    <w:p w:rsidR="00D10EF4" w:rsidRDefault="00D10EF4" w:rsidP="003E2805">
      <w:pPr>
        <w:spacing w:after="0" w:line="240" w:lineRule="auto"/>
        <w:rPr>
          <w:rFonts w:eastAsia="Times New Roman"/>
          <w:lang w:eastAsia="ru-RU"/>
        </w:rPr>
      </w:pPr>
    </w:p>
    <w:p w:rsidR="00D10EF4" w:rsidRDefault="00D10EF4" w:rsidP="003E2805">
      <w:pPr>
        <w:spacing w:after="0" w:line="240" w:lineRule="auto"/>
        <w:rPr>
          <w:rFonts w:eastAsia="Times New Roman"/>
          <w:lang w:eastAsia="ru-RU"/>
        </w:rPr>
      </w:pPr>
    </w:p>
    <w:p w:rsidR="00D10EF4" w:rsidRDefault="00D10EF4" w:rsidP="003E2805">
      <w:pPr>
        <w:spacing w:after="0" w:line="240" w:lineRule="auto"/>
        <w:rPr>
          <w:rFonts w:eastAsia="Times New Roman"/>
          <w:lang w:eastAsia="ru-RU"/>
        </w:rPr>
      </w:pPr>
    </w:p>
    <w:p w:rsidR="00D10EF4" w:rsidRDefault="00D10EF4" w:rsidP="003E2805">
      <w:pPr>
        <w:spacing w:after="0" w:line="240" w:lineRule="auto"/>
        <w:rPr>
          <w:rFonts w:eastAsia="Times New Roman"/>
          <w:lang w:eastAsia="ru-RU"/>
        </w:rPr>
      </w:pPr>
    </w:p>
    <w:p w:rsidR="00D10EF4" w:rsidRDefault="00D10EF4" w:rsidP="003E2805">
      <w:pPr>
        <w:spacing w:after="0" w:line="240" w:lineRule="auto"/>
        <w:rPr>
          <w:rFonts w:eastAsia="Times New Roman"/>
          <w:lang w:eastAsia="ru-RU"/>
        </w:rPr>
      </w:pPr>
    </w:p>
    <w:p w:rsidR="00D10EF4" w:rsidRDefault="00D10EF4" w:rsidP="003E2805">
      <w:pPr>
        <w:spacing w:after="0" w:line="240" w:lineRule="auto"/>
        <w:rPr>
          <w:rFonts w:eastAsia="Times New Roman"/>
          <w:lang w:eastAsia="ru-RU"/>
        </w:rPr>
      </w:pPr>
    </w:p>
    <w:p w:rsidR="00D10EF4" w:rsidRPr="003E2805" w:rsidRDefault="00D10EF4" w:rsidP="003E2805">
      <w:pPr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keepLines/>
        <w:widowControl w:val="0"/>
        <w:spacing w:after="0" w:line="240" w:lineRule="auto"/>
        <w:rPr>
          <w:rFonts w:eastAsia="Times New Roman"/>
          <w:lang w:eastAsia="ru-RU"/>
        </w:rPr>
      </w:pPr>
    </w:p>
    <w:p w:rsidR="003E2805" w:rsidRPr="003E2805" w:rsidRDefault="003E2805" w:rsidP="003E2805">
      <w:pPr>
        <w:rPr>
          <w:rFonts w:asciiTheme="minorHAnsi" w:eastAsiaTheme="minorHAnsi" w:hAnsiTheme="minorHAnsi" w:cstheme="minorBidi"/>
        </w:rPr>
      </w:pPr>
    </w:p>
    <w:p w:rsidR="00D10EF4" w:rsidRPr="003E2805" w:rsidRDefault="00D10EF4" w:rsidP="00D10EF4">
      <w:pPr>
        <w:spacing w:after="0" w:line="240" w:lineRule="auto"/>
        <w:jc w:val="right"/>
        <w:rPr>
          <w:rFonts w:ascii="PT Astra Serif" w:eastAsia="Times New Roman" w:hAnsi="PT Astra Serif"/>
          <w:b/>
          <w:lang w:eastAsia="ru-RU"/>
        </w:rPr>
      </w:pPr>
    </w:p>
    <w:p w:rsidR="00D10EF4" w:rsidRPr="003E2805" w:rsidRDefault="00D10EF4" w:rsidP="00D10EF4">
      <w:pPr>
        <w:spacing w:after="0" w:line="240" w:lineRule="auto"/>
        <w:jc w:val="right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b/>
          <w:sz w:val="24"/>
          <w:szCs w:val="24"/>
          <w:lang w:eastAsia="ru-RU"/>
        </w:rPr>
        <w:t>Утверждаю:</w:t>
      </w:r>
    </w:p>
    <w:p w:rsidR="00D10EF4" w:rsidRPr="003E2805" w:rsidRDefault="00D10EF4" w:rsidP="00D10EF4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Гл</w:t>
      </w: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ав</w:t>
      </w: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а</w:t>
      </w: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администрации поселения муниципального образования</w:t>
      </w:r>
    </w:p>
    <w:p w:rsidR="00D10EF4" w:rsidRPr="00C10FAF" w:rsidRDefault="00D10EF4" w:rsidP="00D10EF4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«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Мулловское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городское поселение» </w:t>
      </w:r>
      <w:proofErr w:type="spellStart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>Мелекесского</w:t>
      </w:r>
      <w:proofErr w:type="spellEnd"/>
      <w:r w:rsidRPr="003E2805">
        <w:rPr>
          <w:rFonts w:ascii="PT Astra Serif" w:eastAsia="Times New Roman" w:hAnsi="PT Astra Serif"/>
          <w:sz w:val="24"/>
          <w:szCs w:val="24"/>
          <w:lang w:eastAsia="ru-RU"/>
        </w:rPr>
        <w:t xml:space="preserve"> района Ульяновской области   </w:t>
      </w:r>
    </w:p>
    <w:p w:rsidR="00D10EF4" w:rsidRPr="003E2805" w:rsidRDefault="00D10EF4" w:rsidP="00D10EF4">
      <w:pPr>
        <w:spacing w:after="0" w:line="240" w:lineRule="auto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D10EF4" w:rsidRDefault="00D10EF4" w:rsidP="00D10EF4">
      <w:pPr>
        <w:suppressAutoHyphens/>
        <w:autoSpaceDE w:val="0"/>
        <w:spacing w:after="0" w:line="240" w:lineRule="auto"/>
        <w:jc w:val="right"/>
        <w:outlineLvl w:val="1"/>
        <w:rPr>
          <w:rFonts w:ascii="PT Astra Serif" w:eastAsia="Times New Roman" w:hAnsi="PT Astra Serif"/>
          <w:sz w:val="24"/>
          <w:szCs w:val="24"/>
          <w:lang w:eastAsia="ru-RU"/>
        </w:rPr>
      </w:pPr>
      <w:r w:rsidRPr="003E2805">
        <w:rPr>
          <w:rFonts w:ascii="PT Astra Serif" w:eastAsia="Times New Roman" w:hAnsi="PT Astra Serif"/>
          <w:sz w:val="24"/>
          <w:szCs w:val="24"/>
          <w:u w:val="single"/>
          <w:lang w:eastAsia="ru-RU"/>
        </w:rPr>
        <w:t xml:space="preserve">                               </w:t>
      </w:r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/</w:t>
      </w:r>
      <w:proofErr w:type="spellStart"/>
      <w:r w:rsidRPr="00C10FAF">
        <w:rPr>
          <w:rFonts w:ascii="PT Astra Serif" w:eastAsia="Times New Roman" w:hAnsi="PT Astra Serif"/>
          <w:sz w:val="24"/>
          <w:szCs w:val="24"/>
          <w:lang w:eastAsia="ru-RU"/>
        </w:rPr>
        <w:t>Г.К.Незаметдинова</w:t>
      </w:r>
      <w:proofErr w:type="spellEnd"/>
    </w:p>
    <w:p w:rsidR="00D10EF4" w:rsidRPr="003E2805" w:rsidRDefault="00D10EF4" w:rsidP="00D10EF4">
      <w:pPr>
        <w:keepLines/>
        <w:widowControl w:val="0"/>
        <w:autoSpaceDE w:val="0"/>
        <w:spacing w:after="0" w:line="240" w:lineRule="auto"/>
        <w:jc w:val="right"/>
        <w:rPr>
          <w:rFonts w:ascii="PT Astra Serif" w:eastAsia="Times New Roman" w:hAnsi="PT Astra Serif" w:cs="Arial"/>
          <w:sz w:val="28"/>
          <w:szCs w:val="28"/>
          <w:lang w:eastAsia="zh-CN"/>
        </w:rPr>
      </w:pPr>
    </w:p>
    <w:p w:rsidR="00D10EF4" w:rsidRPr="003E2805" w:rsidRDefault="00D10EF4" w:rsidP="00D10EF4">
      <w:pPr>
        <w:spacing w:after="0" w:line="240" w:lineRule="auto"/>
        <w:rPr>
          <w:rFonts w:eastAsia="Times New Roman"/>
          <w:lang w:eastAsia="ru-RU"/>
        </w:rPr>
      </w:pPr>
    </w:p>
    <w:p w:rsidR="00D10EF4" w:rsidRPr="003E2805" w:rsidRDefault="00D10EF4" w:rsidP="00D10EF4">
      <w:pPr>
        <w:spacing w:after="0" w:line="240" w:lineRule="auto"/>
        <w:rPr>
          <w:rFonts w:eastAsia="Times New Roman"/>
          <w:lang w:eastAsia="ru-RU"/>
        </w:rPr>
      </w:pPr>
    </w:p>
    <w:p w:rsidR="00D10EF4" w:rsidRPr="003E2805" w:rsidRDefault="00D10EF4" w:rsidP="00D10EF4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Ежеквартальный отч</w:t>
      </w:r>
      <w:r>
        <w:rPr>
          <w:rFonts w:ascii="PT Astra Serif" w:eastAsia="Times New Roman" w:hAnsi="PT Astra Serif" w:cs="Arial"/>
          <w:sz w:val="24"/>
          <w:szCs w:val="24"/>
          <w:lang w:eastAsia="zh-CN"/>
        </w:rPr>
        <w:t>ё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т  о реализации муниципальной программы</w:t>
      </w:r>
    </w:p>
    <w:p w:rsidR="00AC7351" w:rsidRDefault="00D10EF4" w:rsidP="00AC7351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D10EF4">
        <w:rPr>
          <w:rFonts w:ascii="PT Astra Serif" w:eastAsia="Times New Roman" w:hAnsi="PT Astra Serif"/>
          <w:bCs/>
          <w:color w:val="000000"/>
          <w:sz w:val="24"/>
          <w:szCs w:val="24"/>
          <w:lang w:eastAsia="ru-RU"/>
        </w:rPr>
        <w:t>«</w:t>
      </w:r>
      <w:r w:rsidR="00AC7351" w:rsidRPr="00AC7351">
        <w:rPr>
          <w:rFonts w:ascii="PT Astra Serif" w:hAnsi="PT Astra Serif"/>
          <w:bCs/>
          <w:color w:val="000000"/>
          <w:sz w:val="24"/>
          <w:szCs w:val="20"/>
        </w:rPr>
        <w:t>Благоустройство территории муниципального образования «</w:t>
      </w:r>
      <w:proofErr w:type="spellStart"/>
      <w:r w:rsidR="00AC7351" w:rsidRPr="00AC7351">
        <w:rPr>
          <w:rFonts w:ascii="PT Astra Serif" w:hAnsi="PT Astra Serif"/>
          <w:bCs/>
          <w:color w:val="000000"/>
          <w:sz w:val="24"/>
          <w:szCs w:val="20"/>
        </w:rPr>
        <w:t>Мулловское</w:t>
      </w:r>
      <w:proofErr w:type="spellEnd"/>
      <w:r w:rsidR="00AC7351" w:rsidRPr="00AC7351">
        <w:rPr>
          <w:rFonts w:ascii="PT Astra Serif" w:hAnsi="PT Astra Serif"/>
          <w:bCs/>
          <w:color w:val="000000"/>
          <w:sz w:val="24"/>
          <w:szCs w:val="20"/>
        </w:rPr>
        <w:t xml:space="preserve"> городское поселение» </w:t>
      </w:r>
      <w:proofErr w:type="spellStart"/>
      <w:r w:rsidR="00AC7351" w:rsidRPr="00AC7351">
        <w:rPr>
          <w:rFonts w:ascii="PT Astra Serif" w:hAnsi="PT Astra Serif"/>
          <w:bCs/>
          <w:color w:val="000000"/>
          <w:sz w:val="24"/>
          <w:szCs w:val="20"/>
        </w:rPr>
        <w:t>Мелекесского</w:t>
      </w:r>
      <w:proofErr w:type="spellEnd"/>
      <w:r w:rsidR="00AC7351" w:rsidRPr="00AC7351">
        <w:rPr>
          <w:rFonts w:ascii="PT Astra Serif" w:hAnsi="PT Astra Serif"/>
          <w:bCs/>
          <w:color w:val="000000"/>
          <w:sz w:val="24"/>
          <w:szCs w:val="20"/>
        </w:rPr>
        <w:t xml:space="preserve"> района Ульяновской области</w:t>
      </w:r>
      <w:r w:rsidRPr="00D10EF4">
        <w:rPr>
          <w:rFonts w:ascii="PT Astra Serif" w:eastAsia="Times New Roman" w:hAnsi="PT Astra Serif"/>
          <w:bCs/>
          <w:color w:val="000000"/>
          <w:sz w:val="24"/>
          <w:szCs w:val="24"/>
          <w:lang w:eastAsia="ru-RU"/>
        </w:rPr>
        <w:t>»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</w:t>
      </w:r>
    </w:p>
    <w:p w:rsidR="00D10EF4" w:rsidRPr="003E2805" w:rsidRDefault="00D10EF4" w:rsidP="00AC7351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zh-CN"/>
        </w:rPr>
      </w:pP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на 01.</w:t>
      </w:r>
      <w:r w:rsidRPr="00D10EF4">
        <w:rPr>
          <w:rFonts w:ascii="PT Astra Serif" w:eastAsia="Times New Roman" w:hAnsi="PT Astra Serif" w:cs="Arial"/>
          <w:sz w:val="24"/>
          <w:szCs w:val="24"/>
          <w:lang w:eastAsia="zh-CN"/>
        </w:rPr>
        <w:t>04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>.202</w:t>
      </w:r>
      <w:r w:rsidR="00AC7351">
        <w:rPr>
          <w:rFonts w:ascii="PT Astra Serif" w:eastAsia="Times New Roman" w:hAnsi="PT Astra Serif" w:cs="Arial"/>
          <w:sz w:val="24"/>
          <w:szCs w:val="24"/>
          <w:lang w:eastAsia="zh-CN"/>
        </w:rPr>
        <w:t>6</w:t>
      </w:r>
      <w:r w:rsidRPr="003E2805">
        <w:rPr>
          <w:rFonts w:ascii="PT Astra Serif" w:eastAsia="Times New Roman" w:hAnsi="PT Astra Serif" w:cs="Arial"/>
          <w:sz w:val="24"/>
          <w:szCs w:val="24"/>
          <w:lang w:eastAsia="zh-CN"/>
        </w:rPr>
        <w:t xml:space="preserve"> г.</w:t>
      </w:r>
    </w:p>
    <w:p w:rsidR="00D10EF4" w:rsidRPr="003E2805" w:rsidRDefault="00D10EF4" w:rsidP="00D10EF4">
      <w:pPr>
        <w:keepNext/>
        <w:suppressAutoHyphens/>
        <w:autoSpaceDE w:val="0"/>
        <w:spacing w:after="0" w:line="240" w:lineRule="auto"/>
        <w:jc w:val="center"/>
        <w:rPr>
          <w:rFonts w:ascii="PT Astra Serif" w:eastAsia="Times New Roman" w:hAnsi="PT Astra Serif" w:cs="Arial"/>
          <w:sz w:val="28"/>
          <w:szCs w:val="28"/>
          <w:lang w:eastAsia="zh-CN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93"/>
        <w:gridCol w:w="1701"/>
        <w:gridCol w:w="1559"/>
        <w:gridCol w:w="1559"/>
        <w:gridCol w:w="1559"/>
      </w:tblGrid>
      <w:tr w:rsidR="00D10EF4" w:rsidRPr="003E2805" w:rsidTr="003639AB">
        <w:tc>
          <w:tcPr>
            <w:tcW w:w="8993" w:type="dxa"/>
          </w:tcPr>
          <w:p w:rsidR="00D10EF4" w:rsidRPr="003E2805" w:rsidRDefault="00D10EF4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Наименование мероприятия</w:t>
            </w:r>
          </w:p>
        </w:tc>
        <w:tc>
          <w:tcPr>
            <w:tcW w:w="1701" w:type="dxa"/>
          </w:tcPr>
          <w:p w:rsidR="00D10EF4" w:rsidRPr="003E2805" w:rsidRDefault="00D10EF4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Предусмотрено в бюджете,</w:t>
            </w:r>
          </w:p>
          <w:p w:rsidR="00D10EF4" w:rsidRPr="003E2805" w:rsidRDefault="00D10EF4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 xml:space="preserve"> тыс. руб.</w:t>
            </w:r>
          </w:p>
        </w:tc>
        <w:tc>
          <w:tcPr>
            <w:tcW w:w="1559" w:type="dxa"/>
          </w:tcPr>
          <w:p w:rsidR="00D10EF4" w:rsidRPr="003E2805" w:rsidRDefault="00D10EF4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Освоено средств,</w:t>
            </w:r>
          </w:p>
          <w:p w:rsidR="00D10EF4" w:rsidRPr="003E2805" w:rsidRDefault="00D10EF4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 xml:space="preserve"> тыс. руб.</w:t>
            </w:r>
          </w:p>
        </w:tc>
        <w:tc>
          <w:tcPr>
            <w:tcW w:w="1559" w:type="dxa"/>
          </w:tcPr>
          <w:p w:rsidR="00D10EF4" w:rsidRPr="003E2805" w:rsidRDefault="00D10EF4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% освоения</w:t>
            </w:r>
          </w:p>
        </w:tc>
        <w:tc>
          <w:tcPr>
            <w:tcW w:w="1559" w:type="dxa"/>
          </w:tcPr>
          <w:p w:rsidR="00D10EF4" w:rsidRPr="003E2805" w:rsidRDefault="00D10EF4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Примечание</w:t>
            </w:r>
          </w:p>
        </w:tc>
      </w:tr>
      <w:tr w:rsidR="00D10EF4" w:rsidRPr="003E2805" w:rsidTr="003639AB">
        <w:tc>
          <w:tcPr>
            <w:tcW w:w="8993" w:type="dxa"/>
          </w:tcPr>
          <w:p w:rsidR="00D10EF4" w:rsidRPr="00F94208" w:rsidRDefault="00AC7351" w:rsidP="003639AB">
            <w:pPr>
              <w:keepNext/>
              <w:widowControl w:val="0"/>
              <w:overflowPunct w:val="0"/>
              <w:autoSpaceDE w:val="0"/>
              <w:spacing w:after="0" w:line="240" w:lineRule="auto"/>
              <w:jc w:val="both"/>
              <w:rPr>
                <w:rFonts w:ascii="PT Astra Serif" w:eastAsia="Times New Roman" w:hAnsi="PT Astra Serif" w:cs="Arial"/>
                <w:lang w:eastAsia="zh-CN"/>
              </w:rPr>
            </w:pPr>
            <w:r w:rsidRPr="00AC7351">
              <w:rPr>
                <w:rFonts w:ascii="PT Astra Serif" w:hAnsi="PT Astra Serif"/>
                <w:color w:val="000000"/>
                <w:szCs w:val="20"/>
              </w:rPr>
              <w:t>Региональный проект «Жильё»</w:t>
            </w:r>
          </w:p>
        </w:tc>
        <w:tc>
          <w:tcPr>
            <w:tcW w:w="1701" w:type="dxa"/>
          </w:tcPr>
          <w:p w:rsidR="00D10EF4" w:rsidRPr="00AC7351" w:rsidRDefault="00AC7351" w:rsidP="00AC7351">
            <w:pPr>
              <w:jc w:val="center"/>
              <w:rPr>
                <w:rFonts w:ascii="PT Astra Serif" w:eastAsia="Times New Roman" w:hAnsi="PT Astra Serif"/>
                <w:color w:val="000000"/>
              </w:rPr>
            </w:pPr>
            <w:r w:rsidRPr="00AC7351">
              <w:rPr>
                <w:rFonts w:ascii="PT Astra Serif" w:hAnsi="PT Astra Serif"/>
                <w:color w:val="000000"/>
                <w:szCs w:val="20"/>
              </w:rPr>
              <w:t>9024,81119</w:t>
            </w:r>
          </w:p>
        </w:tc>
        <w:tc>
          <w:tcPr>
            <w:tcW w:w="1559" w:type="dxa"/>
          </w:tcPr>
          <w:p w:rsidR="00D10EF4" w:rsidRPr="00F94208" w:rsidRDefault="00D10EF4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F94208">
              <w:rPr>
                <w:rFonts w:ascii="PT Astra Serif" w:eastAsia="Times New Roman" w:hAnsi="PT Astra Serif" w:cs="Arial"/>
                <w:lang w:eastAsia="zh-CN"/>
              </w:rPr>
              <w:t>0,00000</w:t>
            </w:r>
          </w:p>
        </w:tc>
        <w:tc>
          <w:tcPr>
            <w:tcW w:w="1559" w:type="dxa"/>
          </w:tcPr>
          <w:p w:rsidR="00D10EF4" w:rsidRPr="003E2805" w:rsidRDefault="00D10EF4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lang w:eastAsia="zh-CN"/>
              </w:rPr>
              <w:t>0%</w:t>
            </w:r>
          </w:p>
        </w:tc>
        <w:tc>
          <w:tcPr>
            <w:tcW w:w="1559" w:type="dxa"/>
          </w:tcPr>
          <w:p w:rsidR="00D10EF4" w:rsidRPr="003E2805" w:rsidRDefault="00D10EF4" w:rsidP="003639AB">
            <w:pPr>
              <w:keepNext/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  <w:tr w:rsidR="00D10EF4" w:rsidRPr="003E2805" w:rsidTr="003639AB">
        <w:tc>
          <w:tcPr>
            <w:tcW w:w="8993" w:type="dxa"/>
          </w:tcPr>
          <w:p w:rsidR="00D10EF4" w:rsidRPr="003E2805" w:rsidRDefault="00D10EF4" w:rsidP="00D10EF4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</w:pPr>
            <w:r w:rsidRPr="003E2805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 xml:space="preserve">Итого по программе </w:t>
            </w:r>
            <w:r w:rsidRPr="00D10EF4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«Поддержка местных инициатив граж</w:t>
            </w:r>
            <w:r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 xml:space="preserve">дан в муниципальном образовании </w:t>
            </w:r>
            <w:r w:rsidRPr="00D10EF4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«</w:t>
            </w:r>
            <w:proofErr w:type="spellStart"/>
            <w:r w:rsidRPr="00D10EF4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D10EF4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D10EF4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D10EF4">
              <w:rPr>
                <w:rFonts w:ascii="PT Astra Serif" w:eastAsia="Times New Roman" w:hAnsi="PT Astra Serif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  <w:p w:rsidR="00D10EF4" w:rsidRPr="003E2805" w:rsidRDefault="00D10EF4" w:rsidP="003639AB">
            <w:pPr>
              <w:keepNext/>
              <w:widowControl w:val="0"/>
              <w:overflowPunct w:val="0"/>
              <w:autoSpaceDE w:val="0"/>
              <w:spacing w:after="0" w:line="240" w:lineRule="auto"/>
              <w:jc w:val="both"/>
              <w:rPr>
                <w:rFonts w:ascii="PT Astra Serif" w:eastAsia="Times New Roman" w:hAnsi="PT Astra Serif"/>
                <w:b/>
                <w:lang w:eastAsia="ru-RU"/>
              </w:rPr>
            </w:pPr>
          </w:p>
        </w:tc>
        <w:tc>
          <w:tcPr>
            <w:tcW w:w="1701" w:type="dxa"/>
          </w:tcPr>
          <w:p w:rsidR="00D10EF4" w:rsidRPr="00AC7351" w:rsidRDefault="00AC7351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lang w:eastAsia="zh-CN"/>
              </w:rPr>
            </w:pPr>
            <w:bookmarkStart w:id="0" w:name="_GoBack"/>
            <w:r w:rsidRPr="00AC7351">
              <w:rPr>
                <w:rFonts w:ascii="PT Astra Serif" w:hAnsi="PT Astra Serif"/>
                <w:b/>
                <w:color w:val="000000"/>
                <w:szCs w:val="20"/>
              </w:rPr>
              <w:t>9024,81119</w:t>
            </w:r>
            <w:bookmarkEnd w:id="0"/>
          </w:p>
        </w:tc>
        <w:tc>
          <w:tcPr>
            <w:tcW w:w="1559" w:type="dxa"/>
          </w:tcPr>
          <w:p w:rsidR="00D10EF4" w:rsidRPr="003E2805" w:rsidRDefault="00D10EF4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b/>
                <w:lang w:eastAsia="zh-CN"/>
              </w:rPr>
              <w:t>0,00000</w:t>
            </w:r>
          </w:p>
        </w:tc>
        <w:tc>
          <w:tcPr>
            <w:tcW w:w="1559" w:type="dxa"/>
          </w:tcPr>
          <w:p w:rsidR="00D10EF4" w:rsidRPr="003E2805" w:rsidRDefault="00D10EF4" w:rsidP="003639AB">
            <w:pPr>
              <w:keepNext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lang w:eastAsia="zh-CN"/>
              </w:rPr>
            </w:pPr>
            <w:r w:rsidRPr="003E2805">
              <w:rPr>
                <w:rFonts w:ascii="PT Astra Serif" w:eastAsia="Times New Roman" w:hAnsi="PT Astra Serif" w:cs="Arial"/>
                <w:b/>
                <w:lang w:eastAsia="zh-CN"/>
              </w:rPr>
              <w:t>0%</w:t>
            </w:r>
          </w:p>
        </w:tc>
        <w:tc>
          <w:tcPr>
            <w:tcW w:w="1559" w:type="dxa"/>
          </w:tcPr>
          <w:p w:rsidR="00D10EF4" w:rsidRPr="003E2805" w:rsidRDefault="00D10EF4" w:rsidP="003639AB">
            <w:pPr>
              <w:keepNext/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Arial"/>
                <w:lang w:eastAsia="zh-CN"/>
              </w:rPr>
            </w:pPr>
          </w:p>
        </w:tc>
      </w:tr>
    </w:tbl>
    <w:p w:rsidR="00D10EF4" w:rsidRPr="003E2805" w:rsidRDefault="00D10EF4" w:rsidP="00D10EF4">
      <w:pPr>
        <w:spacing w:after="0" w:line="240" w:lineRule="auto"/>
        <w:rPr>
          <w:rFonts w:eastAsia="Times New Roman"/>
          <w:lang w:eastAsia="ru-RU"/>
        </w:rPr>
      </w:pPr>
    </w:p>
    <w:p w:rsidR="00D10EF4" w:rsidRPr="003E2805" w:rsidRDefault="00D10EF4" w:rsidP="00F94208">
      <w:pPr>
        <w:suppressAutoHyphens/>
        <w:autoSpaceDE w:val="0"/>
        <w:spacing w:after="0" w:line="240" w:lineRule="auto"/>
        <w:outlineLvl w:val="1"/>
        <w:rPr>
          <w:rFonts w:ascii="PT Astra Serif" w:eastAsia="Times New Roman" w:hAnsi="PT Astra Serif" w:cs="Arial"/>
          <w:color w:val="000000" w:themeColor="text1"/>
          <w:sz w:val="28"/>
          <w:szCs w:val="20"/>
          <w:lang w:eastAsia="zh-CN"/>
        </w:rPr>
      </w:pPr>
    </w:p>
    <w:p w:rsidR="00D10EF4" w:rsidRPr="003E2805" w:rsidRDefault="00D10EF4" w:rsidP="00D10EF4">
      <w:pPr>
        <w:spacing w:after="0" w:line="240" w:lineRule="auto"/>
        <w:rPr>
          <w:rFonts w:eastAsia="Times New Roman"/>
          <w:lang w:eastAsia="ru-RU"/>
        </w:rPr>
      </w:pPr>
    </w:p>
    <w:p w:rsidR="00D10EF4" w:rsidRPr="003E2805" w:rsidRDefault="00AC7351" w:rsidP="00F94208">
      <w:pPr>
        <w:keepLines/>
        <w:widowControl w:val="0"/>
        <w:spacing w:after="0" w:line="240" w:lineRule="auto"/>
        <w:jc w:val="center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Н</w:t>
      </w:r>
      <w:r w:rsidR="00D10EF4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 xml:space="preserve">ачальник отдела финансов  _____________ </w:t>
      </w:r>
      <w:proofErr w:type="spellStart"/>
      <w:r w:rsidR="00D10EF4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Г.</w:t>
      </w:r>
      <w:r w:rsidR="00D10EF4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Р</w:t>
      </w:r>
      <w:r w:rsidR="00D10EF4" w:rsidRPr="003E2805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.</w:t>
      </w:r>
      <w:r w:rsidR="00D10EF4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Туктарова</w:t>
      </w:r>
      <w:proofErr w:type="spellEnd"/>
    </w:p>
    <w:p w:rsidR="00D10EF4" w:rsidRPr="003E2805" w:rsidRDefault="00D10EF4" w:rsidP="00D10EF4">
      <w:pPr>
        <w:keepLines/>
        <w:widowControl w:val="0"/>
        <w:spacing w:after="0" w:line="240" w:lineRule="auto"/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</w:pPr>
    </w:p>
    <w:p w:rsidR="00D10EF4" w:rsidRPr="003E2805" w:rsidRDefault="00D10EF4" w:rsidP="00D10EF4">
      <w:pPr>
        <w:spacing w:after="0" w:line="240" w:lineRule="auto"/>
        <w:rPr>
          <w:rFonts w:eastAsia="Times New Roman"/>
          <w:lang w:eastAsia="ru-RU"/>
        </w:rPr>
      </w:pPr>
    </w:p>
    <w:p w:rsidR="00D10EF4" w:rsidRPr="003E2805" w:rsidRDefault="00D10EF4" w:rsidP="00D10EF4">
      <w:pPr>
        <w:rPr>
          <w:rFonts w:asciiTheme="minorHAnsi" w:eastAsiaTheme="minorHAnsi" w:hAnsiTheme="minorHAnsi" w:cstheme="minorBidi"/>
        </w:rPr>
      </w:pPr>
    </w:p>
    <w:p w:rsidR="00D10EF4" w:rsidRPr="003E2805" w:rsidRDefault="00D10EF4" w:rsidP="00D10EF4"/>
    <w:p w:rsidR="00934CB2" w:rsidRPr="003E2805" w:rsidRDefault="00934CB2" w:rsidP="003E2805"/>
    <w:sectPr w:rsidR="00934CB2" w:rsidRPr="003E2805" w:rsidSect="00215964">
      <w:pgSz w:w="16838" w:h="11906" w:orient="landscape"/>
      <w:pgMar w:top="709" w:right="113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8AD"/>
    <w:rsid w:val="000F09FA"/>
    <w:rsid w:val="00191E9C"/>
    <w:rsid w:val="001C2D31"/>
    <w:rsid w:val="00295189"/>
    <w:rsid w:val="002A3856"/>
    <w:rsid w:val="002F1B6F"/>
    <w:rsid w:val="003B742E"/>
    <w:rsid w:val="003E2805"/>
    <w:rsid w:val="00403E6D"/>
    <w:rsid w:val="004A1000"/>
    <w:rsid w:val="004F69CB"/>
    <w:rsid w:val="005009B5"/>
    <w:rsid w:val="005A2FD8"/>
    <w:rsid w:val="007336BA"/>
    <w:rsid w:val="00777B68"/>
    <w:rsid w:val="007F1385"/>
    <w:rsid w:val="00812B77"/>
    <w:rsid w:val="008B58AD"/>
    <w:rsid w:val="00934CB2"/>
    <w:rsid w:val="00964F43"/>
    <w:rsid w:val="009C132B"/>
    <w:rsid w:val="00AC7351"/>
    <w:rsid w:val="00AF1A99"/>
    <w:rsid w:val="00B6158C"/>
    <w:rsid w:val="00C10FAF"/>
    <w:rsid w:val="00D10EF4"/>
    <w:rsid w:val="00DB0C55"/>
    <w:rsid w:val="00E759E7"/>
    <w:rsid w:val="00F3448F"/>
    <w:rsid w:val="00F53EF2"/>
    <w:rsid w:val="00F94208"/>
    <w:rsid w:val="00FD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8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58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8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58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9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9</Pages>
  <Words>1453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23</cp:revision>
  <cp:lastPrinted>2025-04-18T08:42:00Z</cp:lastPrinted>
  <dcterms:created xsi:type="dcterms:W3CDTF">2024-05-02T12:19:00Z</dcterms:created>
  <dcterms:modified xsi:type="dcterms:W3CDTF">2026-04-21T12:36:00Z</dcterms:modified>
</cp:coreProperties>
</file>